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C5" w:rsidRPr="007D5F18" w:rsidRDefault="00D57C99" w:rsidP="00E74579">
      <w:pPr>
        <w:spacing w:line="360" w:lineRule="auto"/>
        <w:jc w:val="center"/>
        <w:rPr>
          <w:rFonts w:ascii="Times New Roman" w:hAnsi="Times New Roman" w:cs="Times New Roman"/>
          <w:b/>
          <w:sz w:val="32"/>
          <w:szCs w:val="32"/>
        </w:rPr>
      </w:pPr>
      <w:r w:rsidRPr="007D5F18">
        <w:rPr>
          <w:rFonts w:ascii="Times New Roman" w:hAnsi="Times New Roman" w:cs="Times New Roman"/>
          <w:b/>
          <w:sz w:val="32"/>
          <w:szCs w:val="32"/>
        </w:rPr>
        <w:t>Chapter-1</w:t>
      </w:r>
    </w:p>
    <w:p w:rsidR="00D57C99" w:rsidRPr="007D5F18" w:rsidRDefault="00D57C99" w:rsidP="00E74579">
      <w:pPr>
        <w:spacing w:line="360" w:lineRule="auto"/>
        <w:jc w:val="center"/>
        <w:rPr>
          <w:rFonts w:ascii="Times New Roman" w:hAnsi="Times New Roman" w:cs="Times New Roman"/>
          <w:b/>
          <w:sz w:val="32"/>
          <w:szCs w:val="32"/>
        </w:rPr>
      </w:pPr>
      <w:r w:rsidRPr="007D5F18">
        <w:rPr>
          <w:rFonts w:ascii="Times New Roman" w:hAnsi="Times New Roman" w:cs="Times New Roman"/>
          <w:b/>
          <w:sz w:val="32"/>
          <w:szCs w:val="32"/>
        </w:rPr>
        <w:t xml:space="preserve">Introduction to Human Resource Management  </w:t>
      </w:r>
    </w:p>
    <w:p w:rsidR="00D57C99" w:rsidRPr="007D5F18" w:rsidRDefault="005D6C48" w:rsidP="00E74579">
      <w:pPr>
        <w:spacing w:line="360" w:lineRule="auto"/>
        <w:rPr>
          <w:rFonts w:ascii="Times New Roman" w:hAnsi="Times New Roman" w:cs="Times New Roman"/>
          <w:b/>
          <w:sz w:val="32"/>
          <w:szCs w:val="32"/>
        </w:rPr>
      </w:pPr>
      <w:r w:rsidRPr="007D5F18">
        <w:rPr>
          <w:rFonts w:ascii="Times New Roman" w:hAnsi="Times New Roman" w:cs="Times New Roman"/>
          <w:b/>
          <w:sz w:val="32"/>
          <w:szCs w:val="32"/>
        </w:rPr>
        <w:t xml:space="preserve">1.1 </w:t>
      </w:r>
      <w:r w:rsidR="00D57C99" w:rsidRPr="007D5F18">
        <w:rPr>
          <w:rFonts w:ascii="Times New Roman" w:hAnsi="Times New Roman" w:cs="Times New Roman"/>
          <w:b/>
          <w:sz w:val="32"/>
          <w:szCs w:val="32"/>
        </w:rPr>
        <w:t>Britain Industrial revolution (1700-1785)</w:t>
      </w:r>
      <w:r w:rsidR="00FC7543" w:rsidRPr="007D5F18">
        <w:rPr>
          <w:rFonts w:ascii="Times New Roman" w:hAnsi="Times New Roman" w:cs="Times New Roman"/>
          <w:b/>
          <w:sz w:val="32"/>
          <w:szCs w:val="32"/>
        </w:rPr>
        <w:t>:</w:t>
      </w:r>
    </w:p>
    <w:p w:rsidR="00FC7543" w:rsidRPr="007D5F18" w:rsidRDefault="00FC7543" w:rsidP="00E74579">
      <w:pPr>
        <w:pStyle w:val="NormalWeb"/>
        <w:spacing w:line="360" w:lineRule="auto"/>
        <w:jc w:val="both"/>
        <w:rPr>
          <w:bCs/>
          <w:color w:val="000000"/>
          <w:sz w:val="32"/>
          <w:szCs w:val="32"/>
        </w:rPr>
      </w:pPr>
      <w:r w:rsidRPr="007D5F18">
        <w:rPr>
          <w:sz w:val="32"/>
          <w:szCs w:val="32"/>
        </w:rPr>
        <w:t xml:space="preserve"> </w:t>
      </w:r>
      <w:r w:rsidR="005D6C48" w:rsidRPr="007D5F18">
        <w:rPr>
          <w:sz w:val="32"/>
          <w:szCs w:val="32"/>
        </w:rPr>
        <w:t xml:space="preserve">              </w:t>
      </w:r>
      <w:r w:rsidRPr="007D5F18">
        <w:rPr>
          <w:bCs/>
          <w:color w:val="000000"/>
          <w:sz w:val="32"/>
          <w:szCs w:val="32"/>
        </w:rPr>
        <w:t xml:space="preserve">A revolution in agriculture in the 1700s created conditions that favored the Industrial </w:t>
      </w:r>
      <w:r w:rsidR="005D6C48" w:rsidRPr="007D5F18">
        <w:rPr>
          <w:bCs/>
          <w:color w:val="000000"/>
          <w:sz w:val="32"/>
          <w:szCs w:val="32"/>
        </w:rPr>
        <w:t>Revolution. Farmers</w:t>
      </w:r>
      <w:r w:rsidRPr="007D5F18">
        <w:rPr>
          <w:bCs/>
          <w:color w:val="000000"/>
          <w:sz w:val="32"/>
          <w:szCs w:val="32"/>
        </w:rPr>
        <w:t xml:space="preserve"> began growing new crops and using new technology such as the seed drill and the iron plow. Increased food production improved people's diet and health, which in turn contributed to rapid population growth. Better farming methods meant that fewer people were needed to farm. As a result, unemployed farmers formed a large new labor force.</w:t>
      </w:r>
    </w:p>
    <w:p w:rsidR="005D6C48" w:rsidRPr="007D5F18" w:rsidRDefault="005D6C48" w:rsidP="00E74579">
      <w:pPr>
        <w:pStyle w:val="Heading3"/>
        <w:spacing w:line="360" w:lineRule="auto"/>
        <w:rPr>
          <w:rFonts w:ascii="Times New Roman" w:hAnsi="Times New Roman" w:cs="Times New Roman"/>
          <w:color w:val="000000"/>
          <w:sz w:val="32"/>
          <w:szCs w:val="32"/>
        </w:rPr>
      </w:pPr>
      <w:r w:rsidRPr="007D5F18">
        <w:rPr>
          <w:rFonts w:ascii="Times New Roman" w:hAnsi="Times New Roman" w:cs="Times New Roman"/>
          <w:color w:val="000000"/>
          <w:sz w:val="32"/>
          <w:szCs w:val="32"/>
        </w:rPr>
        <w:t xml:space="preserve">1.1.1 Why Britain took the </w:t>
      </w:r>
      <w:r w:rsidR="00FE63D6" w:rsidRPr="007D5F18">
        <w:rPr>
          <w:rFonts w:ascii="Times New Roman" w:hAnsi="Times New Roman" w:cs="Times New Roman"/>
          <w:color w:val="000000"/>
          <w:sz w:val="32"/>
          <w:szCs w:val="32"/>
        </w:rPr>
        <w:t>lead:</w:t>
      </w:r>
    </w:p>
    <w:p w:rsidR="005D6C48" w:rsidRPr="007D5F18" w:rsidRDefault="005D6C48" w:rsidP="00E74579">
      <w:pPr>
        <w:pStyle w:val="NormalWeb"/>
        <w:numPr>
          <w:ilvl w:val="0"/>
          <w:numId w:val="2"/>
        </w:numPr>
        <w:spacing w:line="360" w:lineRule="auto"/>
        <w:jc w:val="both"/>
        <w:rPr>
          <w:rStyle w:val="apple-style-span"/>
          <w:color w:val="000000"/>
          <w:sz w:val="32"/>
          <w:szCs w:val="32"/>
        </w:rPr>
      </w:pPr>
      <w:r w:rsidRPr="007D5F18">
        <w:rPr>
          <w:rStyle w:val="apple-style-span"/>
          <w:color w:val="000000"/>
          <w:sz w:val="32"/>
          <w:szCs w:val="32"/>
        </w:rPr>
        <w:t>At the time period, agriculture in Britain was more commercialized than in any other place. British agriculture had been transformed by new techniques, new crops, and new patterns of property holding. This commercialized agriculture was more productive and thus produced more food for the growing population.</w:t>
      </w:r>
    </w:p>
    <w:p w:rsidR="005D6C48" w:rsidRPr="007D5F18" w:rsidRDefault="00FE63D6" w:rsidP="00E74579">
      <w:pPr>
        <w:pStyle w:val="NormalWeb"/>
        <w:numPr>
          <w:ilvl w:val="0"/>
          <w:numId w:val="2"/>
        </w:numPr>
        <w:spacing w:line="360" w:lineRule="auto"/>
        <w:jc w:val="both"/>
        <w:rPr>
          <w:rStyle w:val="apple-style-span"/>
          <w:color w:val="000000"/>
          <w:sz w:val="32"/>
          <w:szCs w:val="32"/>
        </w:rPr>
      </w:pPr>
      <w:r w:rsidRPr="007D5F18">
        <w:rPr>
          <w:rStyle w:val="apple-style-span"/>
          <w:color w:val="000000"/>
          <w:sz w:val="32"/>
          <w:szCs w:val="32"/>
        </w:rPr>
        <w:t>T</w:t>
      </w:r>
      <w:r w:rsidR="005D6C48" w:rsidRPr="007D5F18">
        <w:rPr>
          <w:rStyle w:val="apple-style-span"/>
          <w:color w:val="000000"/>
          <w:sz w:val="32"/>
          <w:szCs w:val="32"/>
        </w:rPr>
        <w:t>here was a growing supply of available capital in Britain. London had become one of the most significant centers for international trade as well as headquarters for the transfer of raw material, capital, and manufactured products throughout the world</w:t>
      </w:r>
      <w:r w:rsidRPr="007D5F18">
        <w:rPr>
          <w:rStyle w:val="apple-style-span"/>
          <w:color w:val="000000"/>
          <w:sz w:val="32"/>
          <w:szCs w:val="32"/>
        </w:rPr>
        <w:t>.</w:t>
      </w:r>
    </w:p>
    <w:p w:rsidR="005D6C48" w:rsidRPr="007D5F18" w:rsidRDefault="00FE63D6" w:rsidP="00E74579">
      <w:pPr>
        <w:pStyle w:val="NormalWeb"/>
        <w:numPr>
          <w:ilvl w:val="0"/>
          <w:numId w:val="2"/>
        </w:numPr>
        <w:spacing w:line="360" w:lineRule="auto"/>
        <w:jc w:val="both"/>
        <w:rPr>
          <w:color w:val="000000"/>
          <w:sz w:val="32"/>
          <w:szCs w:val="32"/>
        </w:rPr>
      </w:pPr>
      <w:r w:rsidRPr="007D5F18">
        <w:rPr>
          <w:rStyle w:val="apple-style-span"/>
          <w:color w:val="000000"/>
          <w:sz w:val="32"/>
          <w:szCs w:val="32"/>
        </w:rPr>
        <w:t>U</w:t>
      </w:r>
      <w:r w:rsidR="005D6C48" w:rsidRPr="007D5F18">
        <w:rPr>
          <w:rStyle w:val="apple-style-span"/>
          <w:color w:val="000000"/>
          <w:sz w:val="32"/>
          <w:szCs w:val="32"/>
        </w:rPr>
        <w:t>nlike the rest of Europe, Britain did not have a system of internal tolls and tariffs, so goods could be moved freely to wherever the best market was.</w:t>
      </w:r>
    </w:p>
    <w:p w:rsidR="005D6C48" w:rsidRPr="007D5F18" w:rsidRDefault="005D6C48" w:rsidP="00E74579">
      <w:pPr>
        <w:pStyle w:val="NormalWeb"/>
        <w:numPr>
          <w:ilvl w:val="0"/>
          <w:numId w:val="2"/>
        </w:numPr>
        <w:spacing w:line="360" w:lineRule="auto"/>
        <w:jc w:val="both"/>
        <w:rPr>
          <w:bCs/>
          <w:color w:val="000000"/>
          <w:sz w:val="32"/>
          <w:szCs w:val="32"/>
        </w:rPr>
      </w:pPr>
      <w:r w:rsidRPr="007D5F18">
        <w:rPr>
          <w:bCs/>
          <w:color w:val="000000"/>
          <w:sz w:val="32"/>
          <w:szCs w:val="32"/>
        </w:rPr>
        <w:lastRenderedPageBreak/>
        <w:t xml:space="preserve">Great Britain enjoyed many advantages that helped it take the lead in the Industrial Revolution. It had plentiful iron and coal resources and a good transportation system. </w:t>
      </w:r>
    </w:p>
    <w:p w:rsidR="005D6C48" w:rsidRPr="007D5F18" w:rsidRDefault="005D6C48" w:rsidP="00E74579">
      <w:pPr>
        <w:pStyle w:val="NormalWeb"/>
        <w:numPr>
          <w:ilvl w:val="0"/>
          <w:numId w:val="2"/>
        </w:numPr>
        <w:spacing w:line="360" w:lineRule="auto"/>
        <w:jc w:val="both"/>
        <w:rPr>
          <w:bCs/>
          <w:color w:val="000000"/>
          <w:sz w:val="32"/>
          <w:szCs w:val="32"/>
        </w:rPr>
      </w:pPr>
      <w:r w:rsidRPr="007D5F18">
        <w:rPr>
          <w:bCs/>
          <w:color w:val="000000"/>
          <w:sz w:val="32"/>
          <w:szCs w:val="32"/>
        </w:rPr>
        <w:t xml:space="preserve">It was a leading commercial power so merchants had the capital to invest in new enterprises. It had colonies that supplied raw materials and bought finished goods. The British government encouraged improvements in transportation and used its navy~ to protect British trade. </w:t>
      </w:r>
    </w:p>
    <w:p w:rsidR="005D6C48" w:rsidRPr="007D5F18" w:rsidRDefault="005D6C48" w:rsidP="00E74579">
      <w:pPr>
        <w:pStyle w:val="NormalWeb"/>
        <w:numPr>
          <w:ilvl w:val="0"/>
          <w:numId w:val="2"/>
        </w:numPr>
        <w:spacing w:line="360" w:lineRule="auto"/>
        <w:jc w:val="both"/>
        <w:rPr>
          <w:b/>
          <w:bCs/>
          <w:color w:val="000000"/>
          <w:sz w:val="32"/>
          <w:szCs w:val="32"/>
        </w:rPr>
      </w:pPr>
      <w:r w:rsidRPr="007D5F18">
        <w:rPr>
          <w:bCs/>
          <w:color w:val="000000"/>
          <w:sz w:val="32"/>
          <w:szCs w:val="32"/>
        </w:rPr>
        <w:t>Finally, the British accepted the idea that people could move ahead in society by hard work and talent.</w:t>
      </w:r>
    </w:p>
    <w:p w:rsidR="00E74579" w:rsidRPr="007D5F18" w:rsidRDefault="00E74579" w:rsidP="00E74579">
      <w:pPr>
        <w:pStyle w:val="NormalWeb"/>
        <w:spacing w:line="360" w:lineRule="auto"/>
        <w:ind w:left="720"/>
        <w:jc w:val="both"/>
        <w:rPr>
          <w:b/>
          <w:bCs/>
          <w:color w:val="000000"/>
          <w:sz w:val="32"/>
          <w:szCs w:val="32"/>
        </w:rPr>
      </w:pPr>
    </w:p>
    <w:p w:rsidR="005E3971" w:rsidRPr="007D5F18" w:rsidRDefault="00FE63D6" w:rsidP="00E74579">
      <w:pPr>
        <w:pStyle w:val="NormalWeb"/>
        <w:spacing w:line="360" w:lineRule="auto"/>
        <w:rPr>
          <w:color w:val="000000"/>
          <w:sz w:val="32"/>
          <w:szCs w:val="32"/>
        </w:rPr>
      </w:pPr>
      <w:r w:rsidRPr="007D5F18">
        <w:rPr>
          <w:color w:val="000000"/>
          <w:sz w:val="32"/>
          <w:szCs w:val="32"/>
        </w:rPr>
        <w:t xml:space="preserve">   1.2 </w:t>
      </w:r>
      <w:r w:rsidR="00B261BE" w:rsidRPr="007D5F18">
        <w:rPr>
          <w:color w:val="000000"/>
          <w:sz w:val="32"/>
          <w:szCs w:val="32"/>
        </w:rPr>
        <w:t>Organization of Production</w:t>
      </w:r>
      <w:r w:rsidRPr="007D5F18">
        <w:rPr>
          <w:color w:val="000000"/>
          <w:sz w:val="32"/>
          <w:szCs w:val="32"/>
        </w:rPr>
        <w:t>:</w:t>
      </w:r>
    </w:p>
    <w:p w:rsidR="00B3631D" w:rsidRPr="007D5F18" w:rsidRDefault="00FE63D6" w:rsidP="00E74579">
      <w:pPr>
        <w:pStyle w:val="NormalWeb"/>
        <w:spacing w:line="360" w:lineRule="auto"/>
        <w:jc w:val="both"/>
        <w:rPr>
          <w:rStyle w:val="apple-style-span"/>
          <w:color w:val="333333"/>
          <w:sz w:val="32"/>
          <w:szCs w:val="32"/>
        </w:rPr>
      </w:pPr>
      <w:r w:rsidRPr="007D5F18">
        <w:rPr>
          <w:rStyle w:val="Strong"/>
          <w:b w:val="0"/>
          <w:color w:val="333333"/>
          <w:sz w:val="32"/>
          <w:szCs w:val="32"/>
        </w:rPr>
        <w:t xml:space="preserve">The Organization for Production </w:t>
      </w:r>
      <w:r w:rsidR="00B3631D" w:rsidRPr="007D5F18">
        <w:rPr>
          <w:rStyle w:val="Strong"/>
          <w:b w:val="0"/>
          <w:color w:val="333333"/>
          <w:sz w:val="32"/>
          <w:szCs w:val="32"/>
        </w:rPr>
        <w:t>Technology</w:t>
      </w:r>
      <w:r w:rsidRPr="007D5F18">
        <w:rPr>
          <w:rStyle w:val="apple-converted-space"/>
          <w:b/>
          <w:color w:val="333333"/>
          <w:sz w:val="32"/>
          <w:szCs w:val="32"/>
        </w:rPr>
        <w:t> </w:t>
      </w:r>
      <w:r w:rsidRPr="007D5F18">
        <w:rPr>
          <w:rStyle w:val="apple-style-span"/>
          <w:color w:val="333333"/>
          <w:sz w:val="32"/>
          <w:szCs w:val="32"/>
        </w:rPr>
        <w:t>is dedicated to supporting the process automation and operations needs of the technical and management professions in process manufacturing. The interchange and development of information and knowledge in order to help its members succeed and to exert a positive influence on industry.</w:t>
      </w:r>
      <w:r w:rsidR="00B3631D" w:rsidRPr="007D5F18">
        <w:rPr>
          <w:rStyle w:val="apple-style-span"/>
          <w:color w:val="333333"/>
          <w:sz w:val="32"/>
          <w:szCs w:val="32"/>
        </w:rPr>
        <w:t xml:space="preserve"> </w:t>
      </w:r>
      <w:r w:rsidRPr="007D5F18">
        <w:rPr>
          <w:rStyle w:val="apple-style-span"/>
          <w:color w:val="333333"/>
          <w:sz w:val="32"/>
          <w:szCs w:val="32"/>
        </w:rPr>
        <w:t>Automation processing is a common manufacturing method in the chemical, pharmaceutical, pulp and paper, and f</w:t>
      </w:r>
      <w:r w:rsidR="00B3631D" w:rsidRPr="007D5F18">
        <w:rPr>
          <w:rStyle w:val="apple-style-span"/>
          <w:color w:val="333333"/>
          <w:sz w:val="32"/>
          <w:szCs w:val="32"/>
        </w:rPr>
        <w:t>ood and beverage industries. M</w:t>
      </w:r>
      <w:r w:rsidRPr="007D5F18">
        <w:rPr>
          <w:rStyle w:val="apple-style-span"/>
          <w:color w:val="333333"/>
          <w:sz w:val="32"/>
          <w:szCs w:val="32"/>
        </w:rPr>
        <w:t>embership is intended for manufacturers and suppliers associated with these and other similar industries. Activities or items of a commercial natur</w:t>
      </w:r>
      <w:r w:rsidR="00B3631D" w:rsidRPr="007D5F18">
        <w:rPr>
          <w:rStyle w:val="apple-style-span"/>
          <w:color w:val="333333"/>
          <w:sz w:val="32"/>
          <w:szCs w:val="32"/>
        </w:rPr>
        <w:t>e are limited to assure that</w:t>
      </w:r>
      <w:r w:rsidRPr="007D5F18">
        <w:rPr>
          <w:rStyle w:val="apple-style-span"/>
          <w:color w:val="333333"/>
          <w:sz w:val="32"/>
          <w:szCs w:val="32"/>
        </w:rPr>
        <w:t xml:space="preserve"> services and events retain an educational perspective</w:t>
      </w:r>
      <w:r w:rsidR="00B3631D" w:rsidRPr="007D5F18">
        <w:rPr>
          <w:rStyle w:val="apple-style-span"/>
          <w:color w:val="333333"/>
          <w:sz w:val="32"/>
          <w:szCs w:val="32"/>
        </w:rPr>
        <w:t>.</w:t>
      </w:r>
    </w:p>
    <w:p w:rsidR="00B3631D" w:rsidRPr="007D5F18" w:rsidRDefault="00B3631D" w:rsidP="00E74579">
      <w:pPr>
        <w:pStyle w:val="NormalWeb"/>
        <w:spacing w:line="360" w:lineRule="auto"/>
        <w:jc w:val="both"/>
        <w:rPr>
          <w:color w:val="333333"/>
          <w:sz w:val="32"/>
          <w:szCs w:val="32"/>
        </w:rPr>
      </w:pPr>
      <w:r w:rsidRPr="007D5F18">
        <w:rPr>
          <w:rStyle w:val="apple-style-span"/>
          <w:b/>
          <w:color w:val="333333"/>
          <w:sz w:val="32"/>
          <w:szCs w:val="32"/>
        </w:rPr>
        <w:t xml:space="preserve">1.2.1 </w:t>
      </w:r>
      <w:r w:rsidRPr="007D5F18">
        <w:rPr>
          <w:b/>
          <w:color w:val="333333"/>
          <w:sz w:val="32"/>
          <w:szCs w:val="32"/>
        </w:rPr>
        <w:t>Domestic system</w:t>
      </w:r>
      <w:r w:rsidRPr="007D5F18">
        <w:rPr>
          <w:color w:val="333333"/>
          <w:sz w:val="32"/>
          <w:szCs w:val="32"/>
        </w:rPr>
        <w:t>:-</w:t>
      </w:r>
    </w:p>
    <w:p w:rsidR="00FE63D6" w:rsidRPr="007D5F18" w:rsidRDefault="00B3631D" w:rsidP="00E74579">
      <w:pPr>
        <w:pStyle w:val="NormalWeb"/>
        <w:spacing w:line="360" w:lineRule="auto"/>
        <w:jc w:val="both"/>
        <w:rPr>
          <w:color w:val="333333"/>
          <w:sz w:val="32"/>
          <w:szCs w:val="32"/>
        </w:rPr>
      </w:pPr>
      <w:proofErr w:type="gramStart"/>
      <w:r w:rsidRPr="007D5F18">
        <w:rPr>
          <w:color w:val="333333"/>
          <w:sz w:val="32"/>
          <w:szCs w:val="32"/>
        </w:rPr>
        <w:lastRenderedPageBreak/>
        <w:t>A manufacturing system whereby workers make products in their own homes with materials supplied by entrepreneurs.</w:t>
      </w:r>
      <w:proofErr w:type="gramEnd"/>
      <w:r w:rsidRPr="007D5F18">
        <w:rPr>
          <w:color w:val="333333"/>
          <w:sz w:val="32"/>
          <w:szCs w:val="32"/>
        </w:rPr>
        <w:t xml:space="preserve"> T</w:t>
      </w:r>
      <w:r w:rsidR="00FE63D6" w:rsidRPr="007D5F18">
        <w:rPr>
          <w:color w:val="333333"/>
          <w:sz w:val="32"/>
          <w:szCs w:val="32"/>
        </w:rPr>
        <w:t>he workers involved could work at their own speed while at home or near their own home. </w:t>
      </w:r>
      <w:r w:rsidRPr="007D5F18">
        <w:rPr>
          <w:color w:val="333333"/>
          <w:sz w:val="32"/>
          <w:szCs w:val="32"/>
        </w:rPr>
        <w:t>Children</w:t>
      </w:r>
      <w:r w:rsidR="00FE63D6" w:rsidRPr="007D5F18">
        <w:rPr>
          <w:color w:val="333333"/>
          <w:sz w:val="32"/>
          <w:szCs w:val="32"/>
        </w:rPr>
        <w:t xml:space="preserve"> working in the system were better treated in this system than they were to be in the factory system. As the women of a family usually worked at home, someone was</w:t>
      </w:r>
      <w:r w:rsidRPr="007D5F18">
        <w:rPr>
          <w:color w:val="333333"/>
          <w:sz w:val="32"/>
          <w:szCs w:val="32"/>
        </w:rPr>
        <w:t xml:space="preserve"> always there to look after the </w:t>
      </w:r>
      <w:r w:rsidR="00FE63D6" w:rsidRPr="007D5F18">
        <w:rPr>
          <w:color w:val="333333"/>
          <w:sz w:val="32"/>
          <w:szCs w:val="32"/>
        </w:rPr>
        <w:t>children. </w:t>
      </w:r>
      <w:r w:rsidRPr="007D5F18">
        <w:rPr>
          <w:color w:val="333333"/>
          <w:sz w:val="32"/>
          <w:szCs w:val="32"/>
        </w:rPr>
        <w:t>Conditions</w:t>
      </w:r>
      <w:r w:rsidR="00FE63D6" w:rsidRPr="007D5F18">
        <w:rPr>
          <w:color w:val="333333"/>
          <w:sz w:val="32"/>
          <w:szCs w:val="32"/>
        </w:rPr>
        <w:t xml:space="preserve"> of work were better as windows could be open, people worked at their own speed and rested when they needed to. Meals could be taken when needed. </w:t>
      </w:r>
      <w:proofErr w:type="gramStart"/>
      <w:r w:rsidR="00FE63D6" w:rsidRPr="007D5F18">
        <w:rPr>
          <w:color w:val="333333"/>
          <w:sz w:val="32"/>
          <w:szCs w:val="32"/>
        </w:rPr>
        <w:t>as</w:t>
      </w:r>
      <w:proofErr w:type="gramEnd"/>
      <w:r w:rsidR="00FE63D6" w:rsidRPr="007D5F18">
        <w:rPr>
          <w:color w:val="333333"/>
          <w:sz w:val="32"/>
          <w:szCs w:val="32"/>
        </w:rPr>
        <w:t xml:space="preserve"> people worked for themselves they could take a pride in what they did. Tension in the work place was minimal as the family worked as a unit. </w:t>
      </w:r>
      <w:proofErr w:type="gramStart"/>
      <w:r w:rsidR="00FE63D6" w:rsidRPr="007D5F18">
        <w:rPr>
          <w:color w:val="333333"/>
          <w:sz w:val="32"/>
          <w:szCs w:val="32"/>
        </w:rPr>
        <w:t>the</w:t>
      </w:r>
      <w:proofErr w:type="gramEnd"/>
      <w:r w:rsidR="00FE63D6" w:rsidRPr="007D5F18">
        <w:rPr>
          <w:color w:val="333333"/>
          <w:sz w:val="32"/>
          <w:szCs w:val="32"/>
        </w:rPr>
        <w:t xml:space="preserve"> best home produced goods were of a very good quality - though this probably was not true at a general level.</w:t>
      </w:r>
    </w:p>
    <w:p w:rsidR="00FE63D6" w:rsidRPr="007D5F18" w:rsidRDefault="00B3631D" w:rsidP="00E74579">
      <w:pPr>
        <w:spacing w:before="135" w:after="135" w:line="360" w:lineRule="auto"/>
        <w:rPr>
          <w:rFonts w:ascii="Times New Roman" w:eastAsia="Times New Roman" w:hAnsi="Times New Roman" w:cs="Times New Roman"/>
          <w:b/>
          <w:color w:val="333333"/>
          <w:sz w:val="32"/>
          <w:szCs w:val="32"/>
        </w:rPr>
      </w:pPr>
      <w:r w:rsidRPr="007D5F18">
        <w:rPr>
          <w:rFonts w:ascii="Times New Roman" w:eastAsia="Times New Roman" w:hAnsi="Times New Roman" w:cs="Times New Roman"/>
          <w:b/>
          <w:color w:val="333333"/>
          <w:sz w:val="32"/>
          <w:szCs w:val="32"/>
        </w:rPr>
        <w:t> </w:t>
      </w:r>
      <w:r w:rsidRPr="007D5F18">
        <w:rPr>
          <w:rFonts w:ascii="Times New Roman" w:eastAsia="Times New Roman" w:hAnsi="Times New Roman" w:cs="Times New Roman"/>
          <w:b/>
          <w:bCs/>
          <w:color w:val="333333"/>
          <w:sz w:val="32"/>
          <w:szCs w:val="32"/>
        </w:rPr>
        <w:t>MAJOR</w:t>
      </w:r>
      <w:r w:rsidRPr="007D5F18">
        <w:rPr>
          <w:rFonts w:ascii="Times New Roman" w:eastAsia="Times New Roman" w:hAnsi="Times New Roman" w:cs="Times New Roman"/>
          <w:b/>
          <w:color w:val="333333"/>
          <w:sz w:val="32"/>
          <w:szCs w:val="32"/>
        </w:rPr>
        <w:t> WEAKNESSES:</w:t>
      </w:r>
    </w:p>
    <w:p w:rsidR="00FE63D6" w:rsidRPr="007D5F18" w:rsidRDefault="00B3631D" w:rsidP="00E74579">
      <w:pPr>
        <w:spacing w:after="0" w:line="360" w:lineRule="auto"/>
        <w:jc w:val="both"/>
        <w:rPr>
          <w:rFonts w:ascii="Times New Roman" w:eastAsia="Times New Roman" w:hAnsi="Times New Roman" w:cs="Times New Roman"/>
          <w:sz w:val="32"/>
          <w:szCs w:val="32"/>
        </w:rPr>
      </w:pPr>
      <w:r w:rsidRPr="007D5F18">
        <w:rPr>
          <w:rFonts w:ascii="Times New Roman" w:eastAsia="Times New Roman" w:hAnsi="Times New Roman" w:cs="Times New Roman"/>
          <w:color w:val="333333"/>
          <w:sz w:val="32"/>
          <w:szCs w:val="32"/>
        </w:rPr>
        <w:t>T</w:t>
      </w:r>
      <w:r w:rsidR="00FE63D6" w:rsidRPr="007D5F18">
        <w:rPr>
          <w:rFonts w:ascii="Times New Roman" w:eastAsia="Times New Roman" w:hAnsi="Times New Roman" w:cs="Times New Roman"/>
          <w:color w:val="333333"/>
          <w:sz w:val="32"/>
          <w:szCs w:val="32"/>
        </w:rPr>
        <w:t xml:space="preserve">he production was very slow and the finished product was simply not enough to, in the case of textiles, cloth the fast growing population of the United </w:t>
      </w:r>
      <w:r w:rsidRPr="007D5F18">
        <w:rPr>
          <w:rFonts w:ascii="Times New Roman" w:eastAsia="Times New Roman" w:hAnsi="Times New Roman" w:cs="Times New Roman"/>
          <w:color w:val="333333"/>
          <w:sz w:val="32"/>
          <w:szCs w:val="32"/>
        </w:rPr>
        <w:t xml:space="preserve">Kingdom. </w:t>
      </w:r>
      <w:r w:rsidR="00FE63D6" w:rsidRPr="007D5F18">
        <w:rPr>
          <w:rFonts w:ascii="Times New Roman" w:eastAsia="Times New Roman" w:hAnsi="Times New Roman" w:cs="Times New Roman"/>
          <w:color w:val="333333"/>
          <w:sz w:val="32"/>
          <w:szCs w:val="32"/>
        </w:rPr>
        <w:t>A better and faster system of production was needed. </w:t>
      </w:r>
      <w:r w:rsidRPr="007D5F18">
        <w:rPr>
          <w:rFonts w:ascii="Times New Roman" w:eastAsia="Times New Roman" w:hAnsi="Times New Roman" w:cs="Times New Roman"/>
          <w:color w:val="333333"/>
          <w:sz w:val="32"/>
          <w:szCs w:val="32"/>
        </w:rPr>
        <w:t>The</w:t>
      </w:r>
      <w:r w:rsidR="00FE63D6" w:rsidRPr="007D5F18">
        <w:rPr>
          <w:rFonts w:ascii="Times New Roman" w:eastAsia="Times New Roman" w:hAnsi="Times New Roman" w:cs="Times New Roman"/>
          <w:color w:val="333333"/>
          <w:sz w:val="32"/>
          <w:szCs w:val="32"/>
        </w:rPr>
        <w:t xml:space="preserve"> complete process of production was usually done in several cottages and time was lost as materials were taken from cottage to cottage as one stage progressed to the next. </w:t>
      </w:r>
      <w:proofErr w:type="gramStart"/>
      <w:r w:rsidR="00FE63D6" w:rsidRPr="007D5F18">
        <w:rPr>
          <w:rFonts w:ascii="Times New Roman" w:eastAsia="Times New Roman" w:hAnsi="Times New Roman" w:cs="Times New Roman"/>
          <w:color w:val="333333"/>
          <w:sz w:val="32"/>
          <w:szCs w:val="32"/>
        </w:rPr>
        <w:t>the</w:t>
      </w:r>
      <w:proofErr w:type="gramEnd"/>
      <w:r w:rsidR="00FE63D6" w:rsidRPr="007D5F18">
        <w:rPr>
          <w:rFonts w:ascii="Times New Roman" w:eastAsia="Times New Roman" w:hAnsi="Times New Roman" w:cs="Times New Roman"/>
          <w:color w:val="333333"/>
          <w:sz w:val="32"/>
          <w:szCs w:val="32"/>
        </w:rPr>
        <w:t xml:space="preserve"> power of water was being developed and small cottages could not possibly take advantage of this source of power. </w:t>
      </w:r>
      <w:proofErr w:type="gramStart"/>
      <w:r w:rsidR="00FE63D6" w:rsidRPr="007D5F18">
        <w:rPr>
          <w:rFonts w:ascii="Times New Roman" w:eastAsia="Times New Roman" w:hAnsi="Times New Roman" w:cs="Times New Roman"/>
          <w:color w:val="333333"/>
          <w:sz w:val="32"/>
          <w:szCs w:val="32"/>
        </w:rPr>
        <w:t>the</w:t>
      </w:r>
      <w:proofErr w:type="gramEnd"/>
      <w:r w:rsidR="00FE63D6" w:rsidRPr="007D5F18">
        <w:rPr>
          <w:rFonts w:ascii="Times New Roman" w:eastAsia="Times New Roman" w:hAnsi="Times New Roman" w:cs="Times New Roman"/>
          <w:color w:val="333333"/>
          <w:sz w:val="32"/>
          <w:szCs w:val="32"/>
        </w:rPr>
        <w:t xml:space="preserve"> image of nice quaint country cottages giving workers a quality lifestyle (if not well pa</w:t>
      </w:r>
      <w:r w:rsidRPr="007D5F18">
        <w:rPr>
          <w:rFonts w:ascii="Times New Roman" w:eastAsia="Times New Roman" w:hAnsi="Times New Roman" w:cs="Times New Roman"/>
          <w:color w:val="333333"/>
          <w:sz w:val="32"/>
          <w:szCs w:val="32"/>
        </w:rPr>
        <w:t>id) simply is not a correct one</w:t>
      </w:r>
      <w:r w:rsidR="00FE63D6" w:rsidRPr="007D5F18">
        <w:rPr>
          <w:rFonts w:ascii="Times New Roman" w:eastAsia="Times New Roman" w:hAnsi="Times New Roman" w:cs="Times New Roman"/>
          <w:color w:val="333333"/>
          <w:sz w:val="32"/>
          <w:szCs w:val="32"/>
        </w:rPr>
        <w:t>.</w:t>
      </w:r>
      <w:r w:rsidRPr="007D5F18">
        <w:rPr>
          <w:rFonts w:ascii="Times New Roman" w:eastAsia="Times New Roman" w:hAnsi="Times New Roman" w:cs="Times New Roman"/>
          <w:sz w:val="32"/>
          <w:szCs w:val="32"/>
        </w:rPr>
        <w:t xml:space="preserve"> </w:t>
      </w:r>
      <w:r w:rsidR="00FE63D6" w:rsidRPr="007D5F18">
        <w:rPr>
          <w:rFonts w:ascii="Times New Roman" w:eastAsia="Times New Roman" w:hAnsi="Times New Roman" w:cs="Times New Roman"/>
          <w:color w:val="333333"/>
          <w:sz w:val="32"/>
          <w:szCs w:val="32"/>
        </w:rPr>
        <w:t>With a growing population that needed feeding, clothing etc. a new way was needed to meet the demands that a growing population would make on Britain. This would lead to the new factories, large and deep coal mines, huge ship building ports and the growth of our industrial cities with all the problems they were to bring.</w:t>
      </w:r>
    </w:p>
    <w:p w:rsidR="00F82269" w:rsidRPr="007D5F18" w:rsidRDefault="00F82269" w:rsidP="00E74579">
      <w:pPr>
        <w:pStyle w:val="Heading3"/>
        <w:spacing w:line="360" w:lineRule="auto"/>
        <w:rPr>
          <w:rStyle w:val="apple-style-span"/>
          <w:rFonts w:ascii="Times New Roman" w:hAnsi="Times New Roman" w:cs="Times New Roman"/>
          <w:bCs w:val="0"/>
          <w:color w:val="000000"/>
          <w:sz w:val="32"/>
          <w:szCs w:val="32"/>
        </w:rPr>
      </w:pPr>
      <w:r w:rsidRPr="007D5F18">
        <w:rPr>
          <w:rStyle w:val="apple-style-span"/>
          <w:rFonts w:ascii="Times New Roman" w:hAnsi="Times New Roman" w:cs="Times New Roman"/>
          <w:bCs w:val="0"/>
          <w:color w:val="000000"/>
          <w:sz w:val="32"/>
          <w:szCs w:val="32"/>
        </w:rPr>
        <w:lastRenderedPageBreak/>
        <w:t>1.2.2 PUTTING-OUT SYSTEM:-</w:t>
      </w:r>
    </w:p>
    <w:p w:rsidR="00F82269" w:rsidRPr="007D5F18" w:rsidRDefault="00F82269" w:rsidP="001027DA">
      <w:pPr>
        <w:pStyle w:val="Heading3"/>
        <w:spacing w:line="360" w:lineRule="auto"/>
        <w:jc w:val="both"/>
        <w:rPr>
          <w:rFonts w:ascii="Times New Roman" w:hAnsi="Times New Roman" w:cs="Times New Roman"/>
          <w:b w:val="0"/>
          <w:color w:val="000000"/>
          <w:sz w:val="32"/>
          <w:szCs w:val="32"/>
        </w:rPr>
      </w:pPr>
      <w:r w:rsidRPr="007D5F18">
        <w:rPr>
          <w:rStyle w:val="apple-style-span"/>
          <w:rFonts w:ascii="Times New Roman" w:hAnsi="Times New Roman" w:cs="Times New Roman"/>
          <w:b w:val="0"/>
          <w:color w:val="000000"/>
          <w:sz w:val="32"/>
          <w:szCs w:val="32"/>
        </w:rPr>
        <w:t>T</w:t>
      </w:r>
      <w:r w:rsidR="00FE5D56" w:rsidRPr="007D5F18">
        <w:rPr>
          <w:rStyle w:val="apple-style-span"/>
          <w:rFonts w:ascii="Times New Roman" w:hAnsi="Times New Roman" w:cs="Times New Roman"/>
          <w:b w:val="0"/>
          <w:color w:val="000000"/>
          <w:sz w:val="32"/>
          <w:szCs w:val="32"/>
        </w:rPr>
        <w:t>he</w:t>
      </w:r>
      <w:r w:rsidR="00FE5D56" w:rsidRPr="007D5F18">
        <w:rPr>
          <w:rStyle w:val="apple-converted-space"/>
          <w:rFonts w:ascii="Times New Roman" w:hAnsi="Times New Roman" w:cs="Times New Roman"/>
          <w:b w:val="0"/>
          <w:color w:val="000000"/>
          <w:sz w:val="32"/>
          <w:szCs w:val="32"/>
        </w:rPr>
        <w:t> </w:t>
      </w:r>
      <w:r w:rsidR="00FE5D56" w:rsidRPr="007D5F18">
        <w:rPr>
          <w:rStyle w:val="apple-style-span"/>
          <w:rFonts w:ascii="Times New Roman" w:hAnsi="Times New Roman" w:cs="Times New Roman"/>
          <w:b w:val="0"/>
          <w:bCs w:val="0"/>
          <w:color w:val="000000"/>
          <w:sz w:val="32"/>
          <w:szCs w:val="32"/>
        </w:rPr>
        <w:t>putting-out system</w:t>
      </w:r>
      <w:r w:rsidR="00FE5D56" w:rsidRPr="007D5F18">
        <w:rPr>
          <w:rStyle w:val="apple-converted-space"/>
          <w:rFonts w:ascii="Times New Roman" w:hAnsi="Times New Roman" w:cs="Times New Roman"/>
          <w:b w:val="0"/>
          <w:color w:val="000000"/>
          <w:sz w:val="32"/>
          <w:szCs w:val="32"/>
        </w:rPr>
        <w:t> </w:t>
      </w:r>
      <w:r w:rsidR="00FE5D56" w:rsidRPr="007D5F18">
        <w:rPr>
          <w:rStyle w:val="apple-style-span"/>
          <w:rFonts w:ascii="Times New Roman" w:hAnsi="Times New Roman" w:cs="Times New Roman"/>
          <w:b w:val="0"/>
          <w:color w:val="000000"/>
          <w:sz w:val="32"/>
          <w:szCs w:val="32"/>
        </w:rPr>
        <w:t>is a means of subcontracting work. Historically it was also known as the</w:t>
      </w:r>
      <w:r w:rsidR="00FE5D56" w:rsidRPr="007D5F18">
        <w:rPr>
          <w:rStyle w:val="apple-converted-space"/>
          <w:rFonts w:ascii="Times New Roman" w:hAnsi="Times New Roman" w:cs="Times New Roman"/>
          <w:b w:val="0"/>
          <w:color w:val="000000"/>
          <w:sz w:val="32"/>
          <w:szCs w:val="32"/>
        </w:rPr>
        <w:t> </w:t>
      </w:r>
      <w:r w:rsidR="00FE5D56" w:rsidRPr="007D5F18">
        <w:rPr>
          <w:rStyle w:val="apple-style-span"/>
          <w:rFonts w:ascii="Times New Roman" w:hAnsi="Times New Roman" w:cs="Times New Roman"/>
          <w:b w:val="0"/>
          <w:bCs w:val="0"/>
          <w:color w:val="000000"/>
          <w:sz w:val="32"/>
          <w:szCs w:val="32"/>
        </w:rPr>
        <w:t>workshop system</w:t>
      </w:r>
      <w:r w:rsidR="00FE5D56" w:rsidRPr="007D5F18">
        <w:rPr>
          <w:rStyle w:val="apple-converted-space"/>
          <w:rFonts w:ascii="Times New Roman" w:hAnsi="Times New Roman" w:cs="Times New Roman"/>
          <w:b w:val="0"/>
          <w:color w:val="000000"/>
          <w:sz w:val="32"/>
          <w:szCs w:val="32"/>
        </w:rPr>
        <w:t> </w:t>
      </w:r>
      <w:r w:rsidR="00FE5D56" w:rsidRPr="007D5F18">
        <w:rPr>
          <w:rStyle w:val="apple-style-span"/>
          <w:rFonts w:ascii="Times New Roman" w:hAnsi="Times New Roman" w:cs="Times New Roman"/>
          <w:b w:val="0"/>
          <w:color w:val="000000"/>
          <w:sz w:val="32"/>
          <w:szCs w:val="32"/>
        </w:rPr>
        <w:t>and the</w:t>
      </w:r>
      <w:r w:rsidR="00FE5D56" w:rsidRPr="007D5F18">
        <w:rPr>
          <w:rStyle w:val="apple-converted-space"/>
          <w:rFonts w:ascii="Times New Roman" w:hAnsi="Times New Roman" w:cs="Times New Roman"/>
          <w:b w:val="0"/>
          <w:color w:val="000000"/>
          <w:sz w:val="32"/>
          <w:szCs w:val="32"/>
        </w:rPr>
        <w:t> </w:t>
      </w:r>
      <w:r w:rsidR="00FE5D56" w:rsidRPr="007D5F18">
        <w:rPr>
          <w:rStyle w:val="apple-style-span"/>
          <w:rFonts w:ascii="Times New Roman" w:hAnsi="Times New Roman" w:cs="Times New Roman"/>
          <w:b w:val="0"/>
          <w:bCs w:val="0"/>
          <w:color w:val="000000"/>
          <w:sz w:val="32"/>
          <w:szCs w:val="32"/>
        </w:rPr>
        <w:t>domestic system</w:t>
      </w:r>
      <w:r w:rsidR="00FE5D56" w:rsidRPr="007D5F18">
        <w:rPr>
          <w:rStyle w:val="apple-style-span"/>
          <w:rFonts w:ascii="Times New Roman" w:hAnsi="Times New Roman" w:cs="Times New Roman"/>
          <w:b w:val="0"/>
          <w:color w:val="000000"/>
          <w:sz w:val="32"/>
          <w:szCs w:val="32"/>
        </w:rPr>
        <w:t xml:space="preserve">. In putting-out, work is contracted by a central agent to subcontractors who complete the work in off-site facilities, either in their own homes or in workshops with multiple </w:t>
      </w:r>
      <w:r w:rsidRPr="007D5F18">
        <w:rPr>
          <w:rStyle w:val="apple-style-span"/>
          <w:rFonts w:ascii="Times New Roman" w:hAnsi="Times New Roman" w:cs="Times New Roman"/>
          <w:b w:val="0"/>
          <w:color w:val="000000"/>
          <w:sz w:val="32"/>
          <w:szCs w:val="32"/>
        </w:rPr>
        <w:t>craftsmen.</w:t>
      </w:r>
      <w:r w:rsidRPr="007D5F18">
        <w:rPr>
          <w:rFonts w:ascii="Times New Roman" w:eastAsia="Times New Roman" w:hAnsi="Times New Roman" w:cs="Times New Roman"/>
          <w:b w:val="0"/>
          <w:color w:val="000000"/>
          <w:sz w:val="32"/>
          <w:szCs w:val="32"/>
        </w:rPr>
        <w:t xml:space="preserve"> The</w:t>
      </w:r>
      <w:r w:rsidR="00FE5D56" w:rsidRPr="007D5F18">
        <w:rPr>
          <w:rFonts w:ascii="Times New Roman" w:eastAsia="Times New Roman" w:hAnsi="Times New Roman" w:cs="Times New Roman"/>
          <w:b w:val="0"/>
          <w:color w:val="000000"/>
          <w:sz w:val="32"/>
          <w:szCs w:val="32"/>
        </w:rPr>
        <w:t xml:space="preserve"> domestic system was suited to pre-urban times because workers did not have to travel from home to work which was quite impracticable due to the state of roads and footpaths and members of the household spent many hours in farm or household tasks. Early factory owners sometimes had to build dormitories to house workers, especially girls and women. Putting-out workers had some flexibility to balance farm and household chores with the putting-out work, this being</w:t>
      </w:r>
      <w:r w:rsidRPr="007D5F18">
        <w:rPr>
          <w:rFonts w:ascii="Times New Roman" w:eastAsia="Times New Roman" w:hAnsi="Times New Roman" w:cs="Times New Roman"/>
          <w:b w:val="0"/>
          <w:color w:val="000000"/>
          <w:sz w:val="32"/>
          <w:szCs w:val="32"/>
        </w:rPr>
        <w:t xml:space="preserve"> especially important in winter. </w:t>
      </w:r>
      <w:r w:rsidR="00FE5D56" w:rsidRPr="007D5F18">
        <w:rPr>
          <w:rFonts w:ascii="Times New Roman" w:eastAsia="Times New Roman" w:hAnsi="Times New Roman" w:cs="Times New Roman"/>
          <w:b w:val="0"/>
          <w:color w:val="000000"/>
          <w:sz w:val="32"/>
          <w:szCs w:val="32"/>
        </w:rPr>
        <w:t>At that point, it underwent name and geographical changes. However, bar some technological advancements, the putting-out system has not changed in essential practice. Contemporary examples can be found in China, India and South America, and are not limited to the textiles industry.</w:t>
      </w:r>
    </w:p>
    <w:p w:rsidR="003F4E6A" w:rsidRPr="007D5F18" w:rsidRDefault="00F82269" w:rsidP="00E74579">
      <w:pPr>
        <w:pStyle w:val="Heading3"/>
        <w:spacing w:line="360" w:lineRule="auto"/>
        <w:rPr>
          <w:rFonts w:ascii="Times New Roman" w:hAnsi="Times New Roman" w:cs="Times New Roman"/>
          <w:color w:val="000000"/>
          <w:sz w:val="32"/>
          <w:szCs w:val="32"/>
        </w:rPr>
      </w:pPr>
      <w:r w:rsidRPr="007D5F18">
        <w:rPr>
          <w:rFonts w:ascii="Times New Roman" w:hAnsi="Times New Roman" w:cs="Times New Roman"/>
          <w:color w:val="000000"/>
          <w:sz w:val="32"/>
          <w:szCs w:val="32"/>
        </w:rPr>
        <w:t>1.2.3 THE FACTORY SYSTEM:-</w:t>
      </w:r>
    </w:p>
    <w:p w:rsidR="003F4E6A" w:rsidRPr="007D5F18" w:rsidRDefault="00F82269" w:rsidP="00E74579">
      <w:pPr>
        <w:spacing w:line="360" w:lineRule="auto"/>
        <w:jc w:val="both"/>
        <w:rPr>
          <w:rStyle w:val="apple-style-span"/>
          <w:rFonts w:ascii="Times New Roman" w:hAnsi="Times New Roman" w:cs="Times New Roman"/>
          <w:color w:val="000000"/>
          <w:sz w:val="32"/>
          <w:szCs w:val="32"/>
        </w:rPr>
      </w:pPr>
      <w:r w:rsidRPr="007D5F18">
        <w:rPr>
          <w:rFonts w:ascii="Times New Roman" w:hAnsi="Times New Roman" w:cs="Times New Roman"/>
          <w:sz w:val="32"/>
          <w:szCs w:val="32"/>
        </w:rPr>
        <w:t xml:space="preserve">          </w:t>
      </w:r>
      <w:r w:rsidRPr="007D5F18">
        <w:rPr>
          <w:rStyle w:val="apple-style-span"/>
          <w:rFonts w:ascii="Times New Roman" w:hAnsi="Times New Roman" w:cs="Times New Roman"/>
          <w:color w:val="000000"/>
          <w:sz w:val="32"/>
          <w:szCs w:val="32"/>
        </w:rPr>
        <w:t>The</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bCs/>
          <w:color w:val="000000"/>
          <w:sz w:val="32"/>
          <w:szCs w:val="32"/>
        </w:rPr>
        <w:t>factory system</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was a method of</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manufacturing</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first adopted in</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England</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at the beginning of the</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Industrial Revolution</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in the 1750s and later spread abroad. This system replaced the</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putting-out system. The main characteristic of the factory system was the use of machinery, usually powered by water or steam.</w:t>
      </w:r>
    </w:p>
    <w:p w:rsidR="003F4E6A" w:rsidRPr="007D5F18" w:rsidRDefault="003F4E6A" w:rsidP="00E74579">
      <w:pPr>
        <w:spacing w:line="360" w:lineRule="auto"/>
        <w:jc w:val="both"/>
        <w:rPr>
          <w:rFonts w:ascii="Times New Roman" w:hAnsi="Times New Roman" w:cs="Times New Roman"/>
          <w:color w:val="000000"/>
          <w:sz w:val="32"/>
          <w:szCs w:val="32"/>
        </w:rPr>
      </w:pPr>
      <w:r w:rsidRPr="007D5F18">
        <w:rPr>
          <w:rFonts w:ascii="Times New Roman" w:eastAsia="Times New Roman" w:hAnsi="Times New Roman" w:cs="Times New Roman"/>
          <w:color w:val="000000"/>
          <w:sz w:val="32"/>
          <w:szCs w:val="32"/>
        </w:rPr>
        <w:t>Workers were paid either daily </w:t>
      </w:r>
      <w:r w:rsidRPr="007D5F18">
        <w:rPr>
          <w:rFonts w:ascii="Times New Roman" w:eastAsia="Times New Roman" w:hAnsi="Times New Roman" w:cs="Times New Roman"/>
          <w:sz w:val="32"/>
          <w:szCs w:val="32"/>
        </w:rPr>
        <w:t>wages</w:t>
      </w:r>
      <w:r w:rsidRPr="007D5F18">
        <w:rPr>
          <w:rFonts w:ascii="Times New Roman" w:eastAsia="Times New Roman" w:hAnsi="Times New Roman" w:cs="Times New Roman"/>
          <w:color w:val="000000"/>
          <w:sz w:val="32"/>
          <w:szCs w:val="32"/>
        </w:rPr>
        <w:t> or for </w:t>
      </w:r>
      <w:r w:rsidRPr="007D5F18">
        <w:rPr>
          <w:rFonts w:ascii="Times New Roman" w:eastAsia="Times New Roman" w:hAnsi="Times New Roman" w:cs="Times New Roman"/>
          <w:sz w:val="32"/>
          <w:szCs w:val="32"/>
        </w:rPr>
        <w:t>piece</w:t>
      </w:r>
      <w:r w:rsidRPr="007D5F18">
        <w:rPr>
          <w:rFonts w:ascii="Times New Roman" w:eastAsia="Times New Roman" w:hAnsi="Times New Roman" w:cs="Times New Roman"/>
          <w:color w:val="0645AD"/>
          <w:sz w:val="32"/>
          <w:szCs w:val="32"/>
        </w:rPr>
        <w:t xml:space="preserve"> </w:t>
      </w:r>
      <w:r w:rsidRPr="007D5F18">
        <w:rPr>
          <w:rFonts w:ascii="Times New Roman" w:eastAsia="Times New Roman" w:hAnsi="Times New Roman" w:cs="Times New Roman"/>
          <w:sz w:val="32"/>
          <w:szCs w:val="32"/>
        </w:rPr>
        <w:t>work</w:t>
      </w:r>
      <w:r w:rsidRPr="007D5F18">
        <w:rPr>
          <w:rFonts w:ascii="Times New Roman" w:eastAsia="Times New Roman" w:hAnsi="Times New Roman" w:cs="Times New Roman"/>
          <w:color w:val="000000"/>
          <w:sz w:val="32"/>
          <w:szCs w:val="32"/>
        </w:rPr>
        <w:t xml:space="preserve">, either in the form of money or some combination of money, housing, meals or goods from a company store. Piece work </w:t>
      </w:r>
      <w:r w:rsidRPr="007D5F18">
        <w:rPr>
          <w:rFonts w:ascii="Times New Roman" w:eastAsia="Times New Roman" w:hAnsi="Times New Roman" w:cs="Times New Roman"/>
          <w:color w:val="000000"/>
          <w:sz w:val="32"/>
          <w:szCs w:val="32"/>
        </w:rPr>
        <w:lastRenderedPageBreak/>
        <w:t>went out of favor with the advent of the production line, which was designed on standard times for each operation in the sequence, and workers had to keep up with the work flow.</w:t>
      </w:r>
    </w:p>
    <w:p w:rsidR="003F4E6A" w:rsidRPr="007D5F18" w:rsidRDefault="003F4E6A" w:rsidP="00E74579">
      <w:pPr>
        <w:spacing w:before="96" w:after="12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The cost and complexity of machinery, especially that powered water or steam, was more than cottage industry workers could afford or had the skills to maintain. The exception was the sewing machine, which allowed </w:t>
      </w:r>
      <w:r w:rsidRPr="007D5F18">
        <w:rPr>
          <w:rFonts w:ascii="Times New Roman" w:eastAsia="Times New Roman" w:hAnsi="Times New Roman" w:cs="Times New Roman"/>
          <w:sz w:val="32"/>
          <w:szCs w:val="32"/>
        </w:rPr>
        <w:t>putting out </w:t>
      </w:r>
      <w:r w:rsidRPr="007D5F18">
        <w:rPr>
          <w:rFonts w:ascii="Times New Roman" w:eastAsia="Times New Roman" w:hAnsi="Times New Roman" w:cs="Times New Roman"/>
          <w:color w:val="000000"/>
          <w:sz w:val="32"/>
          <w:szCs w:val="32"/>
        </w:rPr>
        <w:t>of sewing to continue for decades after the rise of factories. Home spinning and weaving were displaced after in the years following the introduction of factory production, especially where transportation facilitated distribution.</w:t>
      </w:r>
    </w:p>
    <w:p w:rsidR="003F4E6A" w:rsidRPr="007D5F18" w:rsidRDefault="003F4E6A" w:rsidP="001027DA">
      <w:pPr>
        <w:spacing w:before="96" w:after="12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Because the efficiency of steam engines decreased with decreasing size and because cost per horsepower went up as size went down, the smallest steam engines were about 2 horsepower. This was a larger size than needed by most workshops and consequently most workshops relied on manual power until electrification in the 1910s and 1920s. </w:t>
      </w:r>
      <w:r w:rsidRPr="007D5F18">
        <w:rPr>
          <w:rFonts w:ascii="Times New Roman" w:hAnsi="Times New Roman" w:cs="Times New Roman"/>
          <w:sz w:val="32"/>
          <w:szCs w:val="32"/>
        </w:rPr>
        <w:t xml:space="preserve">       </w:t>
      </w:r>
    </w:p>
    <w:p w:rsidR="003F4E6A" w:rsidRPr="007D5F18" w:rsidRDefault="003F4E6A" w:rsidP="00E74579">
      <w:pPr>
        <w:spacing w:line="360" w:lineRule="auto"/>
        <w:jc w:val="both"/>
        <w:rPr>
          <w:rFonts w:ascii="Times New Roman" w:hAnsi="Times New Roman" w:cs="Times New Roman"/>
          <w:b/>
          <w:sz w:val="32"/>
          <w:szCs w:val="32"/>
        </w:rPr>
      </w:pPr>
      <w:r w:rsidRPr="007D5F18">
        <w:rPr>
          <w:rFonts w:ascii="Times New Roman" w:hAnsi="Times New Roman" w:cs="Times New Roman"/>
          <w:b/>
          <w:sz w:val="32"/>
          <w:szCs w:val="32"/>
        </w:rPr>
        <w:t>1.3 WELFARE MOVEMENT:-</w:t>
      </w:r>
    </w:p>
    <w:p w:rsidR="003F4E6A"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Early human resource management techniques included social welfare approaches aimed at helping immigrants adjust to their jobs and to life in the United States. These programs assisted immigrants in learning English and obtaining housing and medical care. In addition, these techniques promoted supervisory training in order to increase productivity.</w:t>
      </w:r>
    </w:p>
    <w:p w:rsidR="00620E97" w:rsidRPr="007D5F18" w:rsidRDefault="00620E97"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 xml:space="preserve">There were two </w:t>
      </w:r>
      <w:r w:rsidR="003F4E6A" w:rsidRPr="007D5F18">
        <w:rPr>
          <w:rFonts w:ascii="Times New Roman" w:eastAsia="Times New Roman" w:hAnsi="Times New Roman" w:cs="Times New Roman"/>
          <w:color w:val="000000"/>
          <w:sz w:val="32"/>
          <w:szCs w:val="32"/>
        </w:rPr>
        <w:t xml:space="preserve">particularly important contributing factors to the origination of modem HRM during that period. The first was the industrial welfare movement, which represented a shift in the way that managers viewed employees—from nonhuman </w:t>
      </w:r>
      <w:r w:rsidR="003F4E6A" w:rsidRPr="007D5F18">
        <w:rPr>
          <w:rFonts w:ascii="Times New Roman" w:eastAsia="Times New Roman" w:hAnsi="Times New Roman" w:cs="Times New Roman"/>
          <w:color w:val="000000"/>
          <w:sz w:val="32"/>
          <w:szCs w:val="32"/>
        </w:rPr>
        <w:lastRenderedPageBreak/>
        <w:t>resources to human beings. That movement resulted in the creation of medical care and educational facilities.</w:t>
      </w:r>
    </w:p>
    <w:p w:rsidR="003F4E6A"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 xml:space="preserve"> The second factor was Frederick W. Taylor's (1856-1915) </w:t>
      </w:r>
      <w:r w:rsidRPr="007D5F18">
        <w:rPr>
          <w:rFonts w:ascii="Times New Roman" w:eastAsia="Times New Roman" w:hAnsi="Times New Roman" w:cs="Times New Roman"/>
          <w:i/>
          <w:iCs/>
          <w:color w:val="000000"/>
          <w:sz w:val="32"/>
          <w:szCs w:val="32"/>
        </w:rPr>
        <w:t>Scientific Management, </w:t>
      </w:r>
      <w:r w:rsidRPr="007D5F18">
        <w:rPr>
          <w:rFonts w:ascii="Times New Roman" w:eastAsia="Times New Roman" w:hAnsi="Times New Roman" w:cs="Times New Roman"/>
          <w:color w:val="000000"/>
          <w:sz w:val="32"/>
          <w:szCs w:val="32"/>
        </w:rPr>
        <w:t>a landmark book that outlined management methods for attaining greater productivity from low-level production workers.</w:t>
      </w:r>
    </w:p>
    <w:p w:rsidR="003F4E6A"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The first corporate employment department designed to address employee concerns was created by the B.F. Goodrich Company in 1900. In 1902 National Cash Register formed a similar department to handle worker grievances, wage administration, record keeping, and many other functions that would later be relegated to HRM departments</w:t>
      </w:r>
      <w:r w:rsidR="00620E97" w:rsidRPr="007D5F18">
        <w:rPr>
          <w:rFonts w:ascii="Times New Roman" w:eastAsia="Times New Roman" w:hAnsi="Times New Roman" w:cs="Times New Roman"/>
          <w:color w:val="000000"/>
          <w:sz w:val="32"/>
          <w:szCs w:val="32"/>
        </w:rPr>
        <w:t xml:space="preserve">. </w:t>
      </w:r>
      <w:r w:rsidRPr="007D5F18">
        <w:rPr>
          <w:rFonts w:ascii="Times New Roman" w:eastAsia="Times New Roman" w:hAnsi="Times New Roman" w:cs="Times New Roman"/>
          <w:color w:val="000000"/>
          <w:sz w:val="32"/>
          <w:szCs w:val="32"/>
        </w:rPr>
        <w:t>HRM as a professional discipline was especially bolstered by the passage of the Wagner Act in 1935 (also known as the National Labor Relations Act), which remained the basic U.S. labor law through the 1990s. It augmented the power of labor unions and increased the role and importance of personnel managers.</w:t>
      </w:r>
    </w:p>
    <w:p w:rsidR="003F4E6A"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During the 1930s and 1940s the general focus of HRM changed from a focus on worker efficiency and skills to employee satisfaction. That shift became especially pronounced after World War II, when a shortage of skilled labor forced companies to pay more attention to workers' needs. Employers, influenced by the famous </w:t>
      </w:r>
      <w:r w:rsidRPr="007D5F18">
        <w:rPr>
          <w:rFonts w:ascii="Times New Roman" w:eastAsia="Times New Roman" w:hAnsi="Times New Roman" w:cs="Times New Roman"/>
          <w:b/>
          <w:bCs/>
          <w:color w:val="000000"/>
          <w:sz w:val="32"/>
          <w:szCs w:val="32"/>
        </w:rPr>
        <w:t>Hawthorne</w:t>
      </w:r>
      <w:r w:rsidRPr="007D5F18">
        <w:rPr>
          <w:rFonts w:ascii="Times New Roman" w:eastAsia="Times New Roman" w:hAnsi="Times New Roman" w:cs="Times New Roman"/>
          <w:color w:val="000000"/>
          <w:sz w:val="32"/>
          <w:szCs w:val="32"/>
        </w:rPr>
        <w:t xml:space="preserve"> productivity studies and similar research, began to emphasize personal development and improved working conditions as a means of motivating employees.</w:t>
      </w:r>
    </w:p>
    <w:p w:rsidR="003F4E6A"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 xml:space="preserve">In the 1960s and 1970s the federal government furthered the HRM movement with a battery of regulations created to enforce fair treatment of workers, such as the Equal Pay Act of 1963, the Civil Rights Act of 1964, the Employee Retirement Income Security Act of 1974 (ERISA), and the Occupational Safety and Health Act of 1970. Because of these </w:t>
      </w:r>
      <w:r w:rsidRPr="007D5F18">
        <w:rPr>
          <w:rFonts w:ascii="Times New Roman" w:eastAsia="Times New Roman" w:hAnsi="Times New Roman" w:cs="Times New Roman"/>
          <w:color w:val="000000"/>
          <w:sz w:val="32"/>
          <w:szCs w:val="32"/>
        </w:rPr>
        <w:lastRenderedPageBreak/>
        <w:t>acts, companies began placing greater emphasis on HRM in order to avoid lawsuits for violating this legislation. These regulations created an entirely new legal role for HRM professionals. Furthermore, during the 1970s, HRM gained status as a recognized profession with the advent of human resource programs in colleges.</w:t>
      </w:r>
    </w:p>
    <w:p w:rsidR="00620E97" w:rsidRPr="007D5F18" w:rsidRDefault="003F4E6A" w:rsidP="00E74579">
      <w:pPr>
        <w:spacing w:after="0" w:line="36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By the end of the 1970s, virtually all medium-sized and large companies and institutions had some type of HRM program in place to handle recruitment, training, regulatory compliance, dismissal, and other related issues</w:t>
      </w:r>
      <w:r w:rsidR="00620E97" w:rsidRPr="007D5F18">
        <w:rPr>
          <w:rFonts w:ascii="Times New Roman" w:eastAsia="Times New Roman" w:hAnsi="Times New Roman" w:cs="Times New Roman"/>
          <w:color w:val="000000"/>
          <w:sz w:val="32"/>
          <w:szCs w:val="32"/>
        </w:rPr>
        <w:t xml:space="preserve">. </w:t>
      </w:r>
    </w:p>
    <w:p w:rsidR="003F4E6A" w:rsidRPr="007D5F18" w:rsidRDefault="003F4E6A" w:rsidP="00E74579">
      <w:pPr>
        <w:spacing w:line="360" w:lineRule="auto"/>
        <w:jc w:val="both"/>
        <w:rPr>
          <w:rFonts w:ascii="Times New Roman" w:hAnsi="Times New Roman" w:cs="Times New Roman"/>
          <w:b/>
          <w:sz w:val="32"/>
          <w:szCs w:val="32"/>
        </w:rPr>
      </w:pPr>
      <w:r w:rsidRPr="007D5F18">
        <w:rPr>
          <w:rFonts w:ascii="Times New Roman" w:eastAsia="Times New Roman" w:hAnsi="Times New Roman" w:cs="Times New Roman"/>
          <w:color w:val="000000"/>
          <w:sz w:val="32"/>
          <w:szCs w:val="32"/>
        </w:rPr>
        <w:br/>
      </w:r>
      <w:r w:rsidR="00620E97" w:rsidRPr="007D5F18">
        <w:rPr>
          <w:rFonts w:ascii="Times New Roman" w:hAnsi="Times New Roman" w:cs="Times New Roman"/>
          <w:b/>
          <w:sz w:val="32"/>
          <w:szCs w:val="32"/>
        </w:rPr>
        <w:t>1.4 THE BEGINNING OF SCIENTIFIC MANAGEMENT:-</w:t>
      </w:r>
    </w:p>
    <w:p w:rsidR="00E74579" w:rsidRPr="007D5F18" w:rsidRDefault="00E74579" w:rsidP="00E74579">
      <w:pPr>
        <w:pStyle w:val="Heading2"/>
        <w:spacing w:before="0" w:beforeAutospacing="0" w:after="0" w:afterAutospacing="0" w:line="360" w:lineRule="auto"/>
        <w:jc w:val="both"/>
        <w:rPr>
          <w:b w:val="0"/>
          <w:sz w:val="32"/>
          <w:szCs w:val="32"/>
        </w:rPr>
      </w:pPr>
      <w:r w:rsidRPr="007D5F18">
        <w:rPr>
          <w:rStyle w:val="apple-style-span"/>
          <w:b w:val="0"/>
          <w:color w:val="000000"/>
          <w:sz w:val="32"/>
          <w:szCs w:val="32"/>
        </w:rPr>
        <w:t>It was a theory of</w:t>
      </w:r>
      <w:r w:rsidRPr="007D5F18">
        <w:rPr>
          <w:rStyle w:val="apple-converted-space"/>
          <w:b w:val="0"/>
          <w:color w:val="000000"/>
          <w:sz w:val="32"/>
          <w:szCs w:val="32"/>
        </w:rPr>
        <w:t> </w:t>
      </w:r>
      <w:r w:rsidRPr="007D5F18">
        <w:rPr>
          <w:rStyle w:val="apple-style-span"/>
          <w:b w:val="0"/>
          <w:color w:val="000000"/>
          <w:sz w:val="32"/>
          <w:szCs w:val="32"/>
        </w:rPr>
        <w:t>management</w:t>
      </w:r>
      <w:r w:rsidRPr="007D5F18">
        <w:rPr>
          <w:rStyle w:val="apple-converted-space"/>
          <w:b w:val="0"/>
          <w:color w:val="000000"/>
          <w:sz w:val="32"/>
          <w:szCs w:val="32"/>
        </w:rPr>
        <w:t> </w:t>
      </w:r>
      <w:r w:rsidRPr="007D5F18">
        <w:rPr>
          <w:rStyle w:val="apple-style-span"/>
          <w:b w:val="0"/>
          <w:color w:val="000000"/>
          <w:sz w:val="32"/>
          <w:szCs w:val="32"/>
        </w:rPr>
        <w:t>that</w:t>
      </w:r>
      <w:r w:rsidRPr="007D5F18">
        <w:rPr>
          <w:rStyle w:val="apple-converted-space"/>
          <w:b w:val="0"/>
          <w:color w:val="000000"/>
          <w:sz w:val="32"/>
          <w:szCs w:val="32"/>
        </w:rPr>
        <w:t> </w:t>
      </w:r>
      <w:r w:rsidRPr="007D5F18">
        <w:rPr>
          <w:rStyle w:val="apple-style-span"/>
          <w:b w:val="0"/>
          <w:color w:val="000000"/>
          <w:sz w:val="32"/>
          <w:szCs w:val="32"/>
        </w:rPr>
        <w:t>analyzed</w:t>
      </w:r>
      <w:r w:rsidRPr="007D5F18">
        <w:rPr>
          <w:rStyle w:val="apple-converted-space"/>
          <w:b w:val="0"/>
          <w:color w:val="000000"/>
          <w:sz w:val="32"/>
          <w:szCs w:val="32"/>
        </w:rPr>
        <w:t> </w:t>
      </w:r>
      <w:r w:rsidRPr="007D5F18">
        <w:rPr>
          <w:rStyle w:val="apple-style-span"/>
          <w:b w:val="0"/>
          <w:color w:val="000000"/>
          <w:sz w:val="32"/>
          <w:szCs w:val="32"/>
        </w:rPr>
        <w:t>and</w:t>
      </w:r>
      <w:r w:rsidRPr="007D5F18">
        <w:rPr>
          <w:rStyle w:val="apple-converted-space"/>
          <w:b w:val="0"/>
          <w:color w:val="000000"/>
          <w:sz w:val="32"/>
          <w:szCs w:val="32"/>
        </w:rPr>
        <w:t> </w:t>
      </w:r>
      <w:r w:rsidRPr="007D5F18">
        <w:rPr>
          <w:rStyle w:val="apple-style-span"/>
          <w:b w:val="0"/>
          <w:color w:val="000000"/>
          <w:sz w:val="32"/>
          <w:szCs w:val="32"/>
        </w:rPr>
        <w:t>synthesized</w:t>
      </w:r>
      <w:r w:rsidRPr="007D5F18">
        <w:rPr>
          <w:rStyle w:val="apple-converted-space"/>
          <w:b w:val="0"/>
          <w:color w:val="000000"/>
          <w:sz w:val="32"/>
          <w:szCs w:val="32"/>
        </w:rPr>
        <w:t> </w:t>
      </w:r>
      <w:r w:rsidRPr="007D5F18">
        <w:rPr>
          <w:rStyle w:val="apple-style-span"/>
          <w:b w:val="0"/>
          <w:color w:val="000000"/>
          <w:sz w:val="32"/>
          <w:szCs w:val="32"/>
        </w:rPr>
        <w:t>workflows. Its main objective was improving</w:t>
      </w:r>
      <w:r w:rsidRPr="007D5F18">
        <w:rPr>
          <w:rStyle w:val="apple-converted-space"/>
          <w:b w:val="0"/>
          <w:color w:val="000000"/>
          <w:sz w:val="32"/>
          <w:szCs w:val="32"/>
        </w:rPr>
        <w:t> </w:t>
      </w:r>
      <w:r w:rsidRPr="007D5F18">
        <w:rPr>
          <w:rStyle w:val="apple-style-span"/>
          <w:b w:val="0"/>
          <w:color w:val="000000"/>
          <w:sz w:val="32"/>
          <w:szCs w:val="32"/>
        </w:rPr>
        <w:t>economic efficiency, especially</w:t>
      </w:r>
      <w:r w:rsidRPr="007D5F18">
        <w:rPr>
          <w:rStyle w:val="apple-converted-space"/>
          <w:b w:val="0"/>
          <w:color w:val="000000"/>
          <w:sz w:val="32"/>
          <w:szCs w:val="32"/>
        </w:rPr>
        <w:t> </w:t>
      </w:r>
      <w:r w:rsidRPr="007D5F18">
        <w:rPr>
          <w:rStyle w:val="apple-style-span"/>
          <w:b w:val="0"/>
          <w:color w:val="000000"/>
          <w:sz w:val="32"/>
          <w:szCs w:val="32"/>
        </w:rPr>
        <w:t>labor productivity. It was one of the earliest attempts</w:t>
      </w:r>
      <w:r w:rsidRPr="007D5F18">
        <w:rPr>
          <w:rStyle w:val="apple-converted-space"/>
          <w:b w:val="0"/>
          <w:color w:val="000000"/>
          <w:sz w:val="32"/>
          <w:szCs w:val="32"/>
        </w:rPr>
        <w:t> </w:t>
      </w:r>
      <w:r w:rsidRPr="007D5F18">
        <w:rPr>
          <w:rStyle w:val="apple-style-span"/>
          <w:b w:val="0"/>
          <w:color w:val="000000"/>
          <w:sz w:val="32"/>
          <w:szCs w:val="32"/>
        </w:rPr>
        <w:t>to apply science</w:t>
      </w:r>
      <w:r w:rsidRPr="007D5F18">
        <w:rPr>
          <w:rStyle w:val="apple-converted-space"/>
          <w:b w:val="0"/>
          <w:color w:val="000000"/>
          <w:sz w:val="32"/>
          <w:szCs w:val="32"/>
        </w:rPr>
        <w:t> </w:t>
      </w:r>
      <w:r w:rsidRPr="007D5F18">
        <w:rPr>
          <w:rStyle w:val="apple-style-span"/>
          <w:b w:val="0"/>
          <w:color w:val="000000"/>
          <w:sz w:val="32"/>
          <w:szCs w:val="32"/>
        </w:rPr>
        <w:t>to the</w:t>
      </w:r>
      <w:r w:rsidRPr="007D5F18">
        <w:rPr>
          <w:rStyle w:val="apple-converted-space"/>
          <w:b w:val="0"/>
          <w:color w:val="000000"/>
          <w:sz w:val="32"/>
          <w:szCs w:val="32"/>
        </w:rPr>
        <w:t> </w:t>
      </w:r>
      <w:r w:rsidRPr="007D5F18">
        <w:rPr>
          <w:rStyle w:val="apple-style-span"/>
          <w:b w:val="0"/>
          <w:color w:val="000000"/>
          <w:sz w:val="32"/>
          <w:szCs w:val="32"/>
        </w:rPr>
        <w:t>engineering</w:t>
      </w:r>
      <w:r w:rsidRPr="007D5F18">
        <w:rPr>
          <w:rStyle w:val="apple-converted-space"/>
          <w:b w:val="0"/>
          <w:color w:val="000000"/>
          <w:sz w:val="32"/>
          <w:szCs w:val="32"/>
        </w:rPr>
        <w:t> </w:t>
      </w:r>
      <w:r w:rsidRPr="007D5F18">
        <w:rPr>
          <w:rStyle w:val="apple-style-span"/>
          <w:b w:val="0"/>
          <w:color w:val="000000"/>
          <w:sz w:val="32"/>
          <w:szCs w:val="32"/>
        </w:rPr>
        <w:t>of</w:t>
      </w:r>
      <w:r w:rsidRPr="007D5F18">
        <w:rPr>
          <w:rStyle w:val="apple-converted-space"/>
          <w:b w:val="0"/>
          <w:color w:val="000000"/>
          <w:sz w:val="32"/>
          <w:szCs w:val="32"/>
        </w:rPr>
        <w:t> </w:t>
      </w:r>
      <w:r w:rsidRPr="007D5F18">
        <w:rPr>
          <w:rStyle w:val="apple-style-span"/>
          <w:b w:val="0"/>
          <w:color w:val="000000"/>
          <w:sz w:val="32"/>
          <w:szCs w:val="32"/>
        </w:rPr>
        <w:t>processes</w:t>
      </w:r>
      <w:r w:rsidRPr="007D5F18">
        <w:rPr>
          <w:rStyle w:val="apple-converted-space"/>
          <w:b w:val="0"/>
          <w:color w:val="000000"/>
          <w:sz w:val="32"/>
          <w:szCs w:val="32"/>
        </w:rPr>
        <w:t> </w:t>
      </w:r>
      <w:r w:rsidRPr="007D5F18">
        <w:rPr>
          <w:rStyle w:val="apple-style-span"/>
          <w:b w:val="0"/>
          <w:color w:val="000000"/>
          <w:sz w:val="32"/>
          <w:szCs w:val="32"/>
        </w:rPr>
        <w:t>and to management. Its development began with</w:t>
      </w:r>
      <w:r w:rsidRPr="007D5F18">
        <w:rPr>
          <w:rStyle w:val="apple-converted-space"/>
          <w:b w:val="0"/>
          <w:color w:val="000000"/>
          <w:sz w:val="32"/>
          <w:szCs w:val="32"/>
        </w:rPr>
        <w:t> </w:t>
      </w:r>
      <w:r w:rsidRPr="007D5F18">
        <w:rPr>
          <w:rStyle w:val="apple-style-span"/>
          <w:b w:val="0"/>
          <w:color w:val="000000"/>
          <w:sz w:val="32"/>
          <w:szCs w:val="32"/>
        </w:rPr>
        <w:t>Frederick Winslow Taylor</w:t>
      </w:r>
      <w:r w:rsidRPr="007D5F18">
        <w:rPr>
          <w:rStyle w:val="apple-converted-space"/>
          <w:b w:val="0"/>
          <w:color w:val="000000"/>
          <w:sz w:val="32"/>
          <w:szCs w:val="32"/>
        </w:rPr>
        <w:t> </w:t>
      </w:r>
      <w:r w:rsidRPr="007D5F18">
        <w:rPr>
          <w:rStyle w:val="apple-style-span"/>
          <w:b w:val="0"/>
          <w:color w:val="000000"/>
          <w:sz w:val="32"/>
          <w:szCs w:val="32"/>
        </w:rPr>
        <w:t>in the 1880s and 1890s within the</w:t>
      </w:r>
      <w:r w:rsidRPr="007D5F18">
        <w:rPr>
          <w:rStyle w:val="apple-converted-space"/>
          <w:b w:val="0"/>
          <w:color w:val="000000"/>
          <w:sz w:val="32"/>
          <w:szCs w:val="32"/>
        </w:rPr>
        <w:t> </w:t>
      </w:r>
      <w:r w:rsidRPr="007D5F18">
        <w:rPr>
          <w:rStyle w:val="apple-style-span"/>
          <w:b w:val="0"/>
          <w:color w:val="000000"/>
          <w:sz w:val="32"/>
          <w:szCs w:val="32"/>
        </w:rPr>
        <w:t>manufacturing</w:t>
      </w:r>
      <w:r w:rsidRPr="007D5F18">
        <w:rPr>
          <w:rStyle w:val="apple-converted-space"/>
          <w:b w:val="0"/>
          <w:color w:val="000000"/>
          <w:sz w:val="32"/>
          <w:szCs w:val="32"/>
        </w:rPr>
        <w:t> </w:t>
      </w:r>
      <w:r w:rsidRPr="007D5F18">
        <w:rPr>
          <w:rStyle w:val="apple-style-span"/>
          <w:b w:val="0"/>
          <w:color w:val="000000"/>
          <w:sz w:val="32"/>
          <w:szCs w:val="32"/>
        </w:rPr>
        <w:t>industries. Its peak of influence came in the 1910s; by the 1920s, it was still influential but had begun an era of</w:t>
      </w:r>
      <w:r w:rsidRPr="007D5F18">
        <w:rPr>
          <w:rStyle w:val="apple-converted-space"/>
          <w:b w:val="0"/>
          <w:color w:val="000000"/>
          <w:sz w:val="32"/>
          <w:szCs w:val="32"/>
        </w:rPr>
        <w:t> </w:t>
      </w:r>
      <w:r w:rsidRPr="007D5F18">
        <w:rPr>
          <w:rStyle w:val="apple-style-span"/>
          <w:b w:val="0"/>
          <w:color w:val="000000"/>
          <w:sz w:val="32"/>
          <w:szCs w:val="32"/>
        </w:rPr>
        <w:t>competition</w:t>
      </w:r>
      <w:r w:rsidRPr="007D5F18">
        <w:rPr>
          <w:rStyle w:val="apple-converted-space"/>
          <w:b w:val="0"/>
          <w:color w:val="000000"/>
          <w:sz w:val="32"/>
          <w:szCs w:val="32"/>
        </w:rPr>
        <w:t> </w:t>
      </w:r>
      <w:r w:rsidRPr="007D5F18">
        <w:rPr>
          <w:rStyle w:val="apple-style-span"/>
          <w:b w:val="0"/>
          <w:color w:val="000000"/>
          <w:sz w:val="32"/>
          <w:szCs w:val="32"/>
        </w:rPr>
        <w:t>and</w:t>
      </w:r>
      <w:r w:rsidRPr="007D5F18">
        <w:rPr>
          <w:rStyle w:val="apple-converted-space"/>
          <w:b w:val="0"/>
          <w:color w:val="000000"/>
          <w:sz w:val="32"/>
          <w:szCs w:val="32"/>
        </w:rPr>
        <w:t> </w:t>
      </w:r>
      <w:r w:rsidRPr="007D5F18">
        <w:rPr>
          <w:rStyle w:val="apple-style-span"/>
          <w:b w:val="0"/>
          <w:color w:val="000000"/>
          <w:sz w:val="32"/>
          <w:szCs w:val="32"/>
        </w:rPr>
        <w:t>syncretism</w:t>
      </w:r>
      <w:r w:rsidRPr="007D5F18">
        <w:rPr>
          <w:rStyle w:val="apple-converted-space"/>
          <w:b w:val="0"/>
          <w:color w:val="000000"/>
          <w:sz w:val="32"/>
          <w:szCs w:val="32"/>
        </w:rPr>
        <w:t> </w:t>
      </w:r>
      <w:r w:rsidRPr="007D5F18">
        <w:rPr>
          <w:rStyle w:val="apple-style-span"/>
          <w:b w:val="0"/>
          <w:color w:val="000000"/>
          <w:sz w:val="32"/>
          <w:szCs w:val="32"/>
        </w:rPr>
        <w:t>with opposing or complementary ideas. Although scientific management as a distinct theory or school of thought was obsolete by the 1930s,</w:t>
      </w:r>
      <w:r w:rsidRPr="007D5F18">
        <w:rPr>
          <w:b w:val="0"/>
          <w:color w:val="000000"/>
          <w:sz w:val="32"/>
          <w:szCs w:val="32"/>
        </w:rPr>
        <w:t xml:space="preserve"> </w:t>
      </w:r>
      <w:r w:rsidRPr="007D5F18">
        <w:rPr>
          <w:rStyle w:val="apple-style-span"/>
          <w:b w:val="0"/>
          <w:color w:val="000000"/>
          <w:sz w:val="32"/>
          <w:szCs w:val="32"/>
        </w:rPr>
        <w:t>most of its themes are still important parts of industrial</w:t>
      </w:r>
      <w:r w:rsidRPr="007D5F18">
        <w:rPr>
          <w:rStyle w:val="apple-converted-space"/>
          <w:b w:val="0"/>
          <w:color w:val="000000"/>
          <w:sz w:val="32"/>
          <w:szCs w:val="32"/>
        </w:rPr>
        <w:t> </w:t>
      </w:r>
      <w:r w:rsidRPr="007D5F18">
        <w:rPr>
          <w:rStyle w:val="apple-style-span"/>
          <w:b w:val="0"/>
          <w:color w:val="000000"/>
          <w:sz w:val="32"/>
          <w:szCs w:val="32"/>
        </w:rPr>
        <w:t>and management today. These include analysis; synthesis; logic;</w:t>
      </w:r>
      <w:r w:rsidRPr="007D5F18">
        <w:rPr>
          <w:rStyle w:val="apple-converted-space"/>
          <w:b w:val="0"/>
          <w:color w:val="000000"/>
          <w:sz w:val="32"/>
          <w:szCs w:val="32"/>
        </w:rPr>
        <w:t> </w:t>
      </w:r>
      <w:r w:rsidRPr="007D5F18">
        <w:rPr>
          <w:rStyle w:val="apple-style-span"/>
          <w:b w:val="0"/>
          <w:color w:val="000000"/>
          <w:sz w:val="32"/>
          <w:szCs w:val="32"/>
        </w:rPr>
        <w:t>rationality;</w:t>
      </w:r>
      <w:r w:rsidRPr="007D5F18">
        <w:rPr>
          <w:rStyle w:val="apple-converted-space"/>
          <w:b w:val="0"/>
          <w:color w:val="000000"/>
          <w:sz w:val="32"/>
          <w:szCs w:val="32"/>
        </w:rPr>
        <w:t> </w:t>
      </w:r>
      <w:r w:rsidRPr="007D5F18">
        <w:rPr>
          <w:rStyle w:val="apple-style-span"/>
          <w:b w:val="0"/>
          <w:color w:val="000000"/>
          <w:sz w:val="32"/>
          <w:szCs w:val="32"/>
        </w:rPr>
        <w:t>empiricism;</w:t>
      </w:r>
      <w:r w:rsidRPr="007D5F18">
        <w:rPr>
          <w:rStyle w:val="apple-converted-space"/>
          <w:b w:val="0"/>
          <w:color w:val="000000"/>
          <w:sz w:val="32"/>
          <w:szCs w:val="32"/>
        </w:rPr>
        <w:t> </w:t>
      </w:r>
      <w:r w:rsidRPr="007D5F18">
        <w:rPr>
          <w:rStyle w:val="apple-style-span"/>
          <w:b w:val="0"/>
          <w:color w:val="000000"/>
          <w:sz w:val="32"/>
          <w:szCs w:val="32"/>
        </w:rPr>
        <w:t>work ethic; efficiency and elimination of waste;</w:t>
      </w:r>
      <w:r w:rsidRPr="007D5F18">
        <w:rPr>
          <w:rStyle w:val="apple-converted-space"/>
          <w:b w:val="0"/>
          <w:color w:val="000000"/>
          <w:sz w:val="32"/>
          <w:szCs w:val="32"/>
        </w:rPr>
        <w:t> </w:t>
      </w:r>
      <w:r w:rsidRPr="007D5F18">
        <w:rPr>
          <w:rStyle w:val="apple-style-span"/>
          <w:b w:val="0"/>
          <w:color w:val="000000"/>
          <w:sz w:val="32"/>
          <w:szCs w:val="32"/>
        </w:rPr>
        <w:t>standardization</w:t>
      </w:r>
      <w:r w:rsidRPr="007D5F18">
        <w:rPr>
          <w:rStyle w:val="apple-converted-space"/>
          <w:b w:val="0"/>
          <w:color w:val="000000"/>
          <w:sz w:val="32"/>
          <w:szCs w:val="32"/>
        </w:rPr>
        <w:t> </w:t>
      </w:r>
      <w:r w:rsidRPr="007D5F18">
        <w:rPr>
          <w:rStyle w:val="apple-style-span"/>
          <w:b w:val="0"/>
          <w:color w:val="000000"/>
          <w:sz w:val="32"/>
          <w:szCs w:val="32"/>
        </w:rPr>
        <w:t>of</w:t>
      </w:r>
      <w:r w:rsidRPr="007D5F18">
        <w:rPr>
          <w:rStyle w:val="apple-converted-space"/>
          <w:b w:val="0"/>
          <w:color w:val="000000"/>
          <w:sz w:val="32"/>
          <w:szCs w:val="32"/>
        </w:rPr>
        <w:t> </w:t>
      </w:r>
      <w:r w:rsidRPr="007D5F18">
        <w:rPr>
          <w:rStyle w:val="apple-style-span"/>
          <w:b w:val="0"/>
          <w:color w:val="000000"/>
          <w:sz w:val="32"/>
          <w:szCs w:val="32"/>
        </w:rPr>
        <w:t>best practices; disdain for tradition preserved merely for its own sake or merely to protect the social status of particular workers with particular skill sets; the transformation of</w:t>
      </w:r>
      <w:r w:rsidRPr="007D5F18">
        <w:rPr>
          <w:rStyle w:val="apple-converted-space"/>
          <w:b w:val="0"/>
          <w:color w:val="000000"/>
          <w:sz w:val="32"/>
          <w:szCs w:val="32"/>
        </w:rPr>
        <w:t> </w:t>
      </w:r>
      <w:r w:rsidRPr="007D5F18">
        <w:rPr>
          <w:rStyle w:val="apple-style-span"/>
          <w:b w:val="0"/>
          <w:color w:val="000000"/>
          <w:sz w:val="32"/>
          <w:szCs w:val="32"/>
        </w:rPr>
        <w:t>craft production</w:t>
      </w:r>
      <w:r w:rsidRPr="007D5F18">
        <w:rPr>
          <w:rStyle w:val="apple-converted-space"/>
          <w:b w:val="0"/>
          <w:color w:val="000000"/>
          <w:sz w:val="32"/>
          <w:szCs w:val="32"/>
        </w:rPr>
        <w:t> </w:t>
      </w:r>
      <w:r w:rsidRPr="007D5F18">
        <w:rPr>
          <w:rStyle w:val="apple-style-span"/>
          <w:b w:val="0"/>
          <w:color w:val="000000"/>
          <w:sz w:val="32"/>
          <w:szCs w:val="32"/>
        </w:rPr>
        <w:t>into</w:t>
      </w:r>
      <w:r w:rsidRPr="007D5F18">
        <w:rPr>
          <w:rStyle w:val="apple-converted-space"/>
          <w:b w:val="0"/>
          <w:color w:val="000000"/>
          <w:sz w:val="32"/>
          <w:szCs w:val="32"/>
        </w:rPr>
        <w:t> </w:t>
      </w:r>
      <w:r w:rsidRPr="007D5F18">
        <w:rPr>
          <w:rStyle w:val="apple-style-span"/>
          <w:b w:val="0"/>
          <w:color w:val="000000"/>
          <w:sz w:val="32"/>
          <w:szCs w:val="32"/>
        </w:rPr>
        <w:t>mass production; and</w:t>
      </w:r>
      <w:r w:rsidRPr="007D5F18">
        <w:rPr>
          <w:rStyle w:val="apple-converted-space"/>
          <w:b w:val="0"/>
          <w:color w:val="000000"/>
          <w:sz w:val="32"/>
          <w:szCs w:val="32"/>
        </w:rPr>
        <w:t> </w:t>
      </w:r>
      <w:r w:rsidRPr="007D5F18">
        <w:rPr>
          <w:rStyle w:val="apple-style-span"/>
          <w:b w:val="0"/>
          <w:color w:val="000000"/>
          <w:sz w:val="32"/>
          <w:szCs w:val="32"/>
        </w:rPr>
        <w:t>knowledge transfer</w:t>
      </w:r>
      <w:r w:rsidRPr="007D5F18">
        <w:rPr>
          <w:rStyle w:val="apple-converted-space"/>
          <w:b w:val="0"/>
          <w:color w:val="000000"/>
          <w:sz w:val="32"/>
          <w:szCs w:val="32"/>
        </w:rPr>
        <w:t> </w:t>
      </w:r>
      <w:r w:rsidRPr="007D5F18">
        <w:rPr>
          <w:rStyle w:val="apple-style-span"/>
          <w:b w:val="0"/>
          <w:color w:val="000000"/>
          <w:sz w:val="32"/>
          <w:szCs w:val="32"/>
        </w:rPr>
        <w:t>between workers and from workers into tools, processes, and documentation</w:t>
      </w:r>
      <w:r w:rsidRPr="007D5F18">
        <w:rPr>
          <w:rStyle w:val="apple-style-span"/>
          <w:color w:val="000000"/>
          <w:sz w:val="32"/>
          <w:szCs w:val="32"/>
        </w:rPr>
        <w:t>.</w:t>
      </w:r>
    </w:p>
    <w:p w:rsidR="00E74579" w:rsidRPr="007D5F18" w:rsidRDefault="00E74579" w:rsidP="00E74579">
      <w:pPr>
        <w:pStyle w:val="Heading2"/>
        <w:spacing w:before="0" w:beforeAutospacing="0" w:after="0" w:afterAutospacing="0" w:line="360" w:lineRule="auto"/>
        <w:jc w:val="both"/>
        <w:rPr>
          <w:b w:val="0"/>
          <w:sz w:val="32"/>
          <w:szCs w:val="32"/>
        </w:rPr>
      </w:pPr>
    </w:p>
    <w:p w:rsidR="00E74579" w:rsidRPr="007D5F18" w:rsidRDefault="00E74579" w:rsidP="00E74579">
      <w:pPr>
        <w:pStyle w:val="Heading2"/>
        <w:spacing w:before="0" w:beforeAutospacing="0" w:after="0" w:afterAutospacing="0" w:line="360" w:lineRule="auto"/>
        <w:rPr>
          <w:b w:val="0"/>
          <w:sz w:val="32"/>
          <w:szCs w:val="32"/>
        </w:rPr>
      </w:pPr>
    </w:p>
    <w:p w:rsidR="001027DA" w:rsidRPr="007D5F18" w:rsidRDefault="001027DA" w:rsidP="00E74579">
      <w:pPr>
        <w:pStyle w:val="Heading2"/>
        <w:spacing w:before="0" w:beforeAutospacing="0" w:after="0" w:afterAutospacing="0" w:line="360" w:lineRule="auto"/>
        <w:rPr>
          <w:b w:val="0"/>
          <w:sz w:val="32"/>
          <w:szCs w:val="32"/>
        </w:rPr>
      </w:pPr>
    </w:p>
    <w:p w:rsidR="00620E97" w:rsidRPr="007D5F18" w:rsidRDefault="001027DA" w:rsidP="00E74579">
      <w:pPr>
        <w:pStyle w:val="Heading2"/>
        <w:spacing w:before="0" w:beforeAutospacing="0" w:after="0" w:afterAutospacing="0" w:line="360" w:lineRule="auto"/>
        <w:rPr>
          <w:sz w:val="32"/>
          <w:szCs w:val="32"/>
        </w:rPr>
      </w:pPr>
      <w:r w:rsidRPr="007D5F18">
        <w:rPr>
          <w:sz w:val="32"/>
          <w:szCs w:val="32"/>
        </w:rPr>
        <w:t xml:space="preserve">   1.4.1 </w:t>
      </w:r>
      <w:r w:rsidRPr="007D5F18">
        <w:rPr>
          <w:bCs w:val="0"/>
          <w:spacing w:val="-8"/>
          <w:sz w:val="32"/>
          <w:szCs w:val="32"/>
        </w:rPr>
        <w:t>FOUR PRINCIPLES OF SCIENTIFIC MANAGEMENT:-</w:t>
      </w:r>
    </w:p>
    <w:p w:rsidR="00620E97" w:rsidRPr="007D5F18" w:rsidRDefault="00620E97" w:rsidP="00E74579">
      <w:pPr>
        <w:spacing w:after="0" w:line="360" w:lineRule="auto"/>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Taylor's four principles are as follows:</w:t>
      </w:r>
    </w:p>
    <w:p w:rsidR="00620E97" w:rsidRPr="007D5F18" w:rsidRDefault="00620E97" w:rsidP="00E74579">
      <w:pPr>
        <w:numPr>
          <w:ilvl w:val="0"/>
          <w:numId w:val="4"/>
        </w:numPr>
        <w:spacing w:after="75" w:line="360" w:lineRule="auto"/>
        <w:ind w:left="450" w:right="300"/>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Replace working by "rule of thumb," or simple habit and common sense, and instead use the scientific method to study work and determine the most efficient way to perform specific tasks.</w:t>
      </w:r>
    </w:p>
    <w:p w:rsidR="00620E97" w:rsidRPr="007D5F18" w:rsidRDefault="00620E97" w:rsidP="00E74579">
      <w:pPr>
        <w:numPr>
          <w:ilvl w:val="0"/>
          <w:numId w:val="4"/>
        </w:numPr>
        <w:spacing w:after="75" w:line="360" w:lineRule="auto"/>
        <w:ind w:left="450" w:right="300"/>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Rather than simply assign workers to just any job, match workers to their jobs based on capability and motivation, and train them to work at maximum efficiency.</w:t>
      </w:r>
    </w:p>
    <w:p w:rsidR="00620E97" w:rsidRPr="007D5F18" w:rsidRDefault="00620E97" w:rsidP="00E74579">
      <w:pPr>
        <w:numPr>
          <w:ilvl w:val="0"/>
          <w:numId w:val="4"/>
        </w:numPr>
        <w:spacing w:after="75" w:line="360" w:lineRule="auto"/>
        <w:ind w:left="450" w:right="300"/>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Monitor worker performance, and provide instructions and supervision to ensure that they're using the most efficient ways of working.</w:t>
      </w:r>
    </w:p>
    <w:p w:rsidR="00620E97" w:rsidRPr="007D5F18" w:rsidRDefault="00620E97" w:rsidP="00E74579">
      <w:pPr>
        <w:numPr>
          <w:ilvl w:val="0"/>
          <w:numId w:val="4"/>
        </w:numPr>
        <w:spacing w:after="75" w:line="360" w:lineRule="auto"/>
        <w:ind w:left="450" w:right="300"/>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Allocate the work between managers and workers so that the managers spend their time planning and training, allowing the workers to perform their tasks efficiently.</w:t>
      </w:r>
    </w:p>
    <w:p w:rsidR="0008413B" w:rsidRPr="007D5F18" w:rsidRDefault="0008413B" w:rsidP="0008413B">
      <w:pPr>
        <w:spacing w:after="75" w:line="360" w:lineRule="auto"/>
        <w:ind w:left="450" w:right="300"/>
        <w:rPr>
          <w:rFonts w:ascii="Times New Roman" w:eastAsia="Times New Roman" w:hAnsi="Times New Roman" w:cs="Times New Roman"/>
          <w:sz w:val="32"/>
          <w:szCs w:val="32"/>
        </w:rPr>
      </w:pPr>
    </w:p>
    <w:p w:rsidR="0008413B" w:rsidRPr="007D5F18" w:rsidRDefault="0008413B" w:rsidP="0008413B">
      <w:pPr>
        <w:spacing w:after="0" w:line="240" w:lineRule="auto"/>
        <w:outlineLvl w:val="1"/>
        <w:rPr>
          <w:rFonts w:ascii="Times New Roman" w:eastAsia="Times New Roman" w:hAnsi="Times New Roman" w:cs="Times New Roman"/>
          <w:b/>
          <w:bCs/>
          <w:color w:val="000000"/>
          <w:sz w:val="32"/>
          <w:szCs w:val="32"/>
          <w:bdr w:val="none" w:sz="0" w:space="0" w:color="auto" w:frame="1"/>
        </w:rPr>
      </w:pPr>
      <w:r w:rsidRPr="007D5F18">
        <w:rPr>
          <w:rFonts w:ascii="Times New Roman" w:eastAsia="Times New Roman" w:hAnsi="Times New Roman" w:cs="Times New Roman"/>
          <w:b/>
          <w:sz w:val="32"/>
          <w:szCs w:val="32"/>
        </w:rPr>
        <w:t xml:space="preserve"> 1.5 Features</w:t>
      </w:r>
      <w:r w:rsidRPr="007D5F18">
        <w:rPr>
          <w:rFonts w:ascii="Times New Roman" w:eastAsia="Times New Roman" w:hAnsi="Times New Roman" w:cs="Times New Roman"/>
          <w:b/>
          <w:bCs/>
          <w:color w:val="000000"/>
          <w:sz w:val="32"/>
          <w:szCs w:val="32"/>
          <w:bdr w:val="none" w:sz="0" w:space="0" w:color="auto" w:frame="1"/>
        </w:rPr>
        <w:t xml:space="preserve"> of Personnel Management:</w:t>
      </w:r>
    </w:p>
    <w:p w:rsidR="0008413B" w:rsidRPr="007D5F18" w:rsidRDefault="0008413B" w:rsidP="0008413B">
      <w:pPr>
        <w:spacing w:after="0" w:line="240" w:lineRule="auto"/>
        <w:outlineLvl w:val="1"/>
        <w:rPr>
          <w:rFonts w:ascii="Times New Roman" w:eastAsia="Times New Roman" w:hAnsi="Times New Roman" w:cs="Times New Roman"/>
          <w:b/>
          <w:bCs/>
          <w:color w:val="F2170B"/>
          <w:sz w:val="32"/>
          <w:szCs w:val="32"/>
        </w:rPr>
      </w:pPr>
    </w:p>
    <w:p w:rsidR="0008413B" w:rsidRPr="007D5F18" w:rsidRDefault="0008413B" w:rsidP="0008413B">
      <w:pPr>
        <w:numPr>
          <w:ilvl w:val="0"/>
          <w:numId w:val="6"/>
        </w:numPr>
        <w:spacing w:after="0" w:line="360" w:lineRule="auto"/>
        <w:ind w:left="225"/>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Personnel management relates to managing people at work. It covers all levels of personnel’s and their needs, expectations and so on. In this sense, it is a comprehensive function and is basically concerned with managing people at work.</w:t>
      </w:r>
    </w:p>
    <w:p w:rsidR="0008413B" w:rsidRPr="007D5F18" w:rsidRDefault="0008413B" w:rsidP="0008413B">
      <w:pPr>
        <w:numPr>
          <w:ilvl w:val="0"/>
          <w:numId w:val="6"/>
        </w:numPr>
        <w:spacing w:after="0" w:line="360" w:lineRule="auto"/>
        <w:ind w:left="225"/>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 xml:space="preserve">Personnel management is concerned with employees, both as individuals as well as a group. The aim of personnel management is to get better results (for the Organisation) </w:t>
      </w:r>
      <w:r w:rsidRPr="007D5F18">
        <w:rPr>
          <w:rFonts w:ascii="Times New Roman" w:eastAsia="Times New Roman" w:hAnsi="Times New Roman" w:cs="Times New Roman"/>
          <w:sz w:val="32"/>
          <w:szCs w:val="32"/>
        </w:rPr>
        <w:lastRenderedPageBreak/>
        <w:t>through their involvement, motivation and co-operation. It is a people-oriented process of bringing people and organisations together so that the goals of each are met property.</w:t>
      </w:r>
    </w:p>
    <w:p w:rsidR="0008413B" w:rsidRPr="007D5F18" w:rsidRDefault="0008413B" w:rsidP="0008413B">
      <w:pPr>
        <w:numPr>
          <w:ilvl w:val="0"/>
          <w:numId w:val="6"/>
        </w:numPr>
        <w:spacing w:after="0" w:line="360" w:lineRule="auto"/>
        <w:ind w:left="225"/>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Personnel management is concerned with helping the employees to learn and develop their potentialities to the highest level for their benefits as well as for the benefits of their Organisation.</w:t>
      </w:r>
    </w:p>
    <w:p w:rsidR="0008413B" w:rsidRPr="007D5F18" w:rsidRDefault="0008413B" w:rsidP="0008413B">
      <w:pPr>
        <w:numPr>
          <w:ilvl w:val="0"/>
          <w:numId w:val="6"/>
        </w:numPr>
        <w:spacing w:after="0" w:line="360" w:lineRule="auto"/>
        <w:ind w:left="225"/>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Personnel management is inherent in all organisations as all organisations (including industrial and commercial) need manpower for the conduct of their activities. They are concerned with recruitment, selection, utilization and development of manpower available. Personnel management is an integral aspect of total business management.</w:t>
      </w:r>
    </w:p>
    <w:p w:rsidR="0008413B" w:rsidRPr="007D5F18" w:rsidRDefault="0008413B" w:rsidP="0008413B">
      <w:pPr>
        <w:numPr>
          <w:ilvl w:val="0"/>
          <w:numId w:val="6"/>
        </w:numPr>
        <w:spacing w:after="0" w:line="360" w:lineRule="auto"/>
        <w:ind w:left="225"/>
        <w:rPr>
          <w:rFonts w:ascii="Times New Roman" w:eastAsia="Times New Roman" w:hAnsi="Times New Roman" w:cs="Times New Roman"/>
          <w:sz w:val="32"/>
          <w:szCs w:val="32"/>
        </w:rPr>
      </w:pPr>
      <w:r w:rsidRPr="007D5F18">
        <w:rPr>
          <w:rFonts w:ascii="Times New Roman" w:eastAsia="Times New Roman" w:hAnsi="Times New Roman" w:cs="Times New Roman"/>
          <w:sz w:val="32"/>
          <w:szCs w:val="32"/>
        </w:rPr>
        <w:t>Personnel management is a continuous activity/function in an Organisation as personnel problems continue to exist as long as employees are working in an Organisation. They need constant attention as they may disturb normal working of an Organisation, if neglected.</w:t>
      </w:r>
    </w:p>
    <w:p w:rsidR="000C391E" w:rsidRPr="007D5F18" w:rsidRDefault="0008413B" w:rsidP="0008413B">
      <w:pPr>
        <w:spacing w:after="0" w:line="360" w:lineRule="auto"/>
        <w:ind w:left="225"/>
        <w:rPr>
          <w:rFonts w:ascii="Times New Roman" w:eastAsia="Times New Roman" w:hAnsi="Times New Roman" w:cs="Times New Roman"/>
          <w:sz w:val="32"/>
          <w:szCs w:val="32"/>
        </w:rPr>
      </w:pPr>
      <w:r w:rsidRPr="007D5F18">
        <w:rPr>
          <w:rFonts w:ascii="Times New Roman" w:hAnsi="Times New Roman" w:cs="Times New Roman"/>
          <w:b/>
          <w:sz w:val="32"/>
          <w:szCs w:val="32"/>
        </w:rPr>
        <w:t>1.6</w:t>
      </w:r>
      <w:r w:rsidR="000C391E" w:rsidRPr="007D5F18">
        <w:rPr>
          <w:rFonts w:ascii="Times New Roman" w:hAnsi="Times New Roman" w:cs="Times New Roman"/>
          <w:b/>
          <w:sz w:val="32"/>
          <w:szCs w:val="32"/>
        </w:rPr>
        <w:t xml:space="preserve"> THE NATURE OF MANAGEMENT</w:t>
      </w:r>
      <w:r w:rsidR="00A75CB1" w:rsidRPr="007D5F18">
        <w:rPr>
          <w:rFonts w:ascii="Times New Roman" w:hAnsi="Times New Roman" w:cs="Times New Roman"/>
          <w:b/>
          <w:sz w:val="32"/>
          <w:szCs w:val="32"/>
        </w:rPr>
        <w:t>:</w:t>
      </w:r>
    </w:p>
    <w:p w:rsidR="00A75CB1" w:rsidRPr="007D5F18" w:rsidRDefault="00A75CB1" w:rsidP="00E74579">
      <w:pPr>
        <w:spacing w:line="360" w:lineRule="auto"/>
        <w:jc w:val="both"/>
        <w:rPr>
          <w:rStyle w:val="apple-style-span"/>
          <w:rFonts w:ascii="Times New Roman" w:hAnsi="Times New Roman" w:cs="Times New Roman"/>
          <w:color w:val="000000"/>
          <w:sz w:val="32"/>
          <w:szCs w:val="32"/>
        </w:rPr>
      </w:pPr>
      <w:r w:rsidRPr="007D5F18">
        <w:rPr>
          <w:rFonts w:ascii="Times New Roman" w:hAnsi="Times New Roman" w:cs="Times New Roman"/>
          <w:b/>
          <w:sz w:val="32"/>
          <w:szCs w:val="32"/>
        </w:rPr>
        <w:t xml:space="preserve">      </w:t>
      </w:r>
      <w:r w:rsidR="000C391E" w:rsidRPr="007D5F18">
        <w:rPr>
          <w:rStyle w:val="apple-style-span"/>
          <w:rFonts w:ascii="Times New Roman" w:hAnsi="Times New Roman" w:cs="Times New Roman"/>
          <w:color w:val="000000"/>
          <w:sz w:val="32"/>
          <w:szCs w:val="32"/>
        </w:rPr>
        <w:t>Human Resource Management is a process of bringing people and organizations together so that the goals of each are met. The various features of HRM include:</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is pervasive in nature as it is present in all enterprises.</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Its focus is on results rather than on rules.</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tries to help employees develop their potential fully.</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encourages employees to give their best to the organization.</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is all about people at work, both as individuals and groups.</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tries to put people on assigned jobs in order to produce good results</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lastRenderedPageBreak/>
        <w:t>It helps an organization meet its goals in the future by providing for competent and well-motivated employees.</w:t>
      </w:r>
    </w:p>
    <w:p w:rsidR="00A75CB1" w:rsidRPr="007D5F18" w:rsidRDefault="000C391E" w:rsidP="00A75CB1">
      <w:pPr>
        <w:pStyle w:val="ListParagraph"/>
        <w:numPr>
          <w:ilvl w:val="0"/>
          <w:numId w:val="8"/>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It tries to build and maintain cordial relations between people working at various levels in the organization.</w:t>
      </w:r>
    </w:p>
    <w:p w:rsidR="0008413B" w:rsidRPr="007D5F18" w:rsidRDefault="000C391E" w:rsidP="00E74579">
      <w:pPr>
        <w:pStyle w:val="ListParagraph"/>
        <w:numPr>
          <w:ilvl w:val="0"/>
          <w:numId w:val="8"/>
        </w:numPr>
        <w:spacing w:line="360" w:lineRule="auto"/>
        <w:jc w:val="both"/>
        <w:rPr>
          <w:rStyle w:val="apple-style-span"/>
          <w:rFonts w:ascii="Times New Roman" w:hAnsi="Times New Roman" w:cs="Times New Roman"/>
          <w:b/>
          <w:sz w:val="32"/>
          <w:szCs w:val="32"/>
        </w:rPr>
      </w:pPr>
      <w:r w:rsidRPr="007D5F18">
        <w:rPr>
          <w:rStyle w:val="apple-style-span"/>
          <w:rFonts w:ascii="Times New Roman" w:hAnsi="Times New Roman" w:cs="Times New Roman"/>
          <w:color w:val="000000"/>
          <w:sz w:val="32"/>
          <w:szCs w:val="32"/>
        </w:rPr>
        <w:t>It is a multidisciplinary activity, utilizing knowledge and inputs drawn from psychology, economics, etc.</w:t>
      </w:r>
    </w:p>
    <w:p w:rsidR="000C391E" w:rsidRPr="007D5F18" w:rsidRDefault="0008413B" w:rsidP="00E74579">
      <w:pPr>
        <w:spacing w:line="360" w:lineRule="auto"/>
        <w:jc w:val="both"/>
        <w:rPr>
          <w:rFonts w:ascii="Times New Roman" w:hAnsi="Times New Roman" w:cs="Times New Roman"/>
          <w:b/>
          <w:sz w:val="32"/>
          <w:szCs w:val="32"/>
        </w:rPr>
      </w:pPr>
      <w:r w:rsidRPr="007D5F18">
        <w:rPr>
          <w:rFonts w:ascii="Times New Roman" w:hAnsi="Times New Roman" w:cs="Times New Roman"/>
          <w:b/>
          <w:sz w:val="32"/>
          <w:szCs w:val="32"/>
        </w:rPr>
        <w:t>1.7</w:t>
      </w:r>
      <w:r w:rsidR="00A75CB1" w:rsidRPr="007D5F18">
        <w:rPr>
          <w:rFonts w:ascii="Times New Roman" w:hAnsi="Times New Roman" w:cs="Times New Roman"/>
          <w:b/>
          <w:sz w:val="32"/>
          <w:szCs w:val="32"/>
        </w:rPr>
        <w:t xml:space="preserve"> </w:t>
      </w:r>
      <w:r w:rsidR="000C391E" w:rsidRPr="007D5F18">
        <w:rPr>
          <w:rFonts w:ascii="Times New Roman" w:hAnsi="Times New Roman" w:cs="Times New Roman"/>
          <w:b/>
          <w:sz w:val="32"/>
          <w:szCs w:val="32"/>
        </w:rPr>
        <w:t>Functions</w:t>
      </w:r>
      <w:r w:rsidR="00A75CB1" w:rsidRPr="007D5F18">
        <w:rPr>
          <w:rFonts w:ascii="Times New Roman" w:hAnsi="Times New Roman" w:cs="Times New Roman"/>
          <w:b/>
          <w:sz w:val="32"/>
          <w:szCs w:val="32"/>
        </w:rPr>
        <w:t xml:space="preserve"> of HRM:</w:t>
      </w:r>
      <w:r w:rsidR="000C391E" w:rsidRPr="007D5F18">
        <w:rPr>
          <w:rFonts w:ascii="Times New Roman" w:hAnsi="Times New Roman" w:cs="Times New Roman"/>
          <w:b/>
          <w:sz w:val="32"/>
          <w:szCs w:val="32"/>
        </w:rPr>
        <w:t>-</w:t>
      </w:r>
    </w:p>
    <w:p w:rsidR="00A75CB1" w:rsidRPr="007D5F18" w:rsidRDefault="00A75CB1" w:rsidP="00E74579">
      <w:pPr>
        <w:spacing w:line="360" w:lineRule="auto"/>
        <w:jc w:val="both"/>
        <w:rPr>
          <w:rFonts w:ascii="Times New Roman" w:hAnsi="Times New Roman" w:cs="Times New Roman"/>
          <w:b/>
          <w:sz w:val="32"/>
          <w:szCs w:val="32"/>
        </w:rPr>
      </w:pPr>
      <w:r w:rsidRPr="007D5F18">
        <w:rPr>
          <w:rFonts w:ascii="Times New Roman" w:hAnsi="Times New Roman" w:cs="Times New Roman"/>
          <w:b/>
          <w:sz w:val="32"/>
          <w:szCs w:val="32"/>
        </w:rPr>
        <w:t>It Includes: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Human resource or manpower planning</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.Recruitment, selection and placement of personnel.</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Training and development</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of employees.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Appraisal of performance of employees.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Taking corrective steps such as transfer from one job to another.</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Remuneration of employees.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Social security and welfare of employees.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Setting general and specific management policy for organizational relationship.</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Collective bargaining, contract negotiation and grievance handling.</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Staffing the organization.</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Aiding in the self-development of employees at all levels.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Developing and maintaining motivation for workers by providing incentives.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 xml:space="preserve">Reviewing and auditing </w:t>
      </w:r>
      <w:r w:rsidR="0008413B" w:rsidRPr="007D5F18">
        <w:rPr>
          <w:rStyle w:val="apple-style-span"/>
          <w:rFonts w:ascii="Times New Roman" w:hAnsi="Times New Roman" w:cs="Times New Roman"/>
          <w:color w:val="000000"/>
          <w:sz w:val="32"/>
          <w:szCs w:val="32"/>
        </w:rPr>
        <w:t>manpower</w:t>
      </w:r>
      <w:r w:rsidRPr="007D5F18">
        <w:rPr>
          <w:rStyle w:val="apple-converted-space"/>
          <w:rFonts w:ascii="Times New Roman" w:hAnsi="Times New Roman" w:cs="Times New Roman"/>
          <w:color w:val="000000"/>
          <w:sz w:val="32"/>
          <w:szCs w:val="32"/>
        </w:rPr>
        <w:t> </w:t>
      </w:r>
      <w:r w:rsidRPr="007D5F18">
        <w:rPr>
          <w:rStyle w:val="ilad"/>
          <w:rFonts w:ascii="Times New Roman" w:hAnsi="Times New Roman" w:cs="Times New Roman"/>
          <w:color w:val="000000"/>
          <w:sz w:val="32"/>
          <w:szCs w:val="32"/>
        </w:rPr>
        <w:t>management in</w:t>
      </w:r>
      <w:r w:rsidRPr="007D5F18">
        <w:rPr>
          <w:rStyle w:val="apple-converted-space"/>
          <w:rFonts w:ascii="Times New Roman" w:hAnsi="Times New Roman" w:cs="Times New Roman"/>
          <w:color w:val="000000"/>
          <w:sz w:val="32"/>
          <w:szCs w:val="32"/>
        </w:rPr>
        <w:t> </w:t>
      </w:r>
      <w:r w:rsidRPr="007D5F18">
        <w:rPr>
          <w:rStyle w:val="apple-style-span"/>
          <w:rFonts w:ascii="Times New Roman" w:hAnsi="Times New Roman" w:cs="Times New Roman"/>
          <w:color w:val="000000"/>
          <w:sz w:val="32"/>
          <w:szCs w:val="32"/>
        </w:rPr>
        <w:t>the organization</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Potential Appraisal. Feedback Counseling.</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lastRenderedPageBreak/>
        <w:t>Role Analysis for job occupants.</w:t>
      </w:r>
    </w:p>
    <w:p w:rsidR="00A75CB1"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apple-style-span"/>
          <w:rFonts w:ascii="Times New Roman" w:hAnsi="Times New Roman" w:cs="Times New Roman"/>
          <w:color w:val="000000"/>
          <w:sz w:val="32"/>
          <w:szCs w:val="32"/>
        </w:rPr>
        <w:t>Job Rotation.</w:t>
      </w:r>
    </w:p>
    <w:p w:rsidR="000C391E" w:rsidRPr="007D5F18" w:rsidRDefault="000C391E" w:rsidP="00A75CB1">
      <w:pPr>
        <w:pStyle w:val="ListParagraph"/>
        <w:numPr>
          <w:ilvl w:val="0"/>
          <w:numId w:val="9"/>
        </w:numPr>
        <w:spacing w:line="360" w:lineRule="auto"/>
        <w:jc w:val="both"/>
        <w:rPr>
          <w:rStyle w:val="apple-style-span"/>
          <w:rFonts w:ascii="Times New Roman" w:hAnsi="Times New Roman" w:cs="Times New Roman"/>
          <w:color w:val="000000"/>
          <w:sz w:val="32"/>
          <w:szCs w:val="32"/>
        </w:rPr>
      </w:pPr>
      <w:r w:rsidRPr="007D5F18">
        <w:rPr>
          <w:rStyle w:val="ilad"/>
          <w:rFonts w:ascii="Times New Roman" w:hAnsi="Times New Roman" w:cs="Times New Roman"/>
          <w:color w:val="000000"/>
          <w:sz w:val="32"/>
          <w:szCs w:val="32"/>
        </w:rPr>
        <w:t>Quality Circle</w:t>
      </w:r>
      <w:r w:rsidRPr="007D5F18">
        <w:rPr>
          <w:rStyle w:val="apple-style-span"/>
          <w:rFonts w:ascii="Times New Roman" w:hAnsi="Times New Roman" w:cs="Times New Roman"/>
          <w:color w:val="000000"/>
          <w:sz w:val="32"/>
          <w:szCs w:val="32"/>
        </w:rPr>
        <w:t>, Organization development and Quality of Working Life.</w:t>
      </w:r>
    </w:p>
    <w:p w:rsidR="0008413B" w:rsidRPr="007D5F18" w:rsidRDefault="0008413B" w:rsidP="0008413B">
      <w:pPr>
        <w:spacing w:line="360" w:lineRule="auto"/>
        <w:jc w:val="both"/>
        <w:rPr>
          <w:rFonts w:ascii="Times New Roman" w:hAnsi="Times New Roman" w:cs="Times New Roman"/>
          <w:b/>
          <w:sz w:val="32"/>
          <w:szCs w:val="32"/>
        </w:rPr>
      </w:pPr>
      <w:r w:rsidRPr="007D5F18">
        <w:rPr>
          <w:rStyle w:val="apple-style-span"/>
          <w:rFonts w:ascii="Times New Roman" w:hAnsi="Times New Roman" w:cs="Times New Roman"/>
          <w:color w:val="000000"/>
          <w:sz w:val="32"/>
          <w:szCs w:val="32"/>
        </w:rPr>
        <w:t xml:space="preserve">1.8 </w:t>
      </w:r>
      <w:r w:rsidRPr="007D5F18">
        <w:rPr>
          <w:rFonts w:ascii="Times New Roman" w:hAnsi="Times New Roman" w:cs="Times New Roman"/>
          <w:b/>
          <w:sz w:val="32"/>
          <w:szCs w:val="32"/>
        </w:rPr>
        <w:t>The Hard and Soft version of HRM:-</w:t>
      </w:r>
    </w:p>
    <w:p w:rsidR="0008413B" w:rsidRPr="007D5F18" w:rsidRDefault="0008413B" w:rsidP="0008413B">
      <w:pPr>
        <w:spacing w:line="360" w:lineRule="auto"/>
        <w:jc w:val="both"/>
        <w:rPr>
          <w:rFonts w:ascii="Times New Roman" w:hAnsi="Times New Roman" w:cs="Times New Roman"/>
          <w:sz w:val="32"/>
          <w:szCs w:val="32"/>
        </w:rPr>
      </w:pPr>
      <w:r w:rsidRPr="007D5F18">
        <w:rPr>
          <w:rFonts w:ascii="Times New Roman" w:hAnsi="Times New Roman" w:cs="Times New Roman"/>
          <w:sz w:val="32"/>
          <w:szCs w:val="32"/>
        </w:rPr>
        <w:t xml:space="preserve">   </w:t>
      </w:r>
      <w:r w:rsidRPr="007D5F18">
        <w:rPr>
          <w:rFonts w:ascii="Times New Roman" w:hAnsi="Times New Roman" w:cs="Times New Roman"/>
          <w:sz w:val="32"/>
          <w:szCs w:val="32"/>
          <w:lang w:val="en-GB"/>
        </w:rPr>
        <w:t>John Storey (1995), in New Perspectives on Human resource management, made a distinction between two versions of HRM.</w:t>
      </w:r>
    </w:p>
    <w:p w:rsidR="00395220" w:rsidRPr="007D5F18" w:rsidRDefault="006617B5" w:rsidP="0008413B">
      <w:pPr>
        <w:spacing w:line="360" w:lineRule="auto"/>
        <w:jc w:val="both"/>
        <w:rPr>
          <w:rFonts w:ascii="Times New Roman" w:hAnsi="Times New Roman" w:cs="Times New Roman"/>
          <w:sz w:val="32"/>
          <w:szCs w:val="32"/>
        </w:rPr>
      </w:pPr>
      <w:r w:rsidRPr="007D5F18">
        <w:rPr>
          <w:rFonts w:ascii="Times New Roman" w:hAnsi="Times New Roman" w:cs="Times New Roman"/>
          <w:sz w:val="32"/>
          <w:szCs w:val="32"/>
          <w:lang w:val="en-GB"/>
        </w:rPr>
        <w:t>HARD HRM: It emphasises the need to manage people in ways that will obtain added value from them and thus achieve competitive advantage. Thus it concentrates on quantitative, measurable criteria, control and performance management. The hard approach emphasises:</w:t>
      </w:r>
    </w:p>
    <w:p w:rsidR="00395220" w:rsidRPr="007D5F18" w:rsidRDefault="006617B5" w:rsidP="0008413B">
      <w:pPr>
        <w:numPr>
          <w:ilvl w:val="0"/>
          <w:numId w:val="11"/>
        </w:numPr>
        <w:spacing w:line="360" w:lineRule="auto"/>
        <w:jc w:val="both"/>
        <w:rPr>
          <w:rFonts w:ascii="Times New Roman" w:hAnsi="Times New Roman" w:cs="Times New Roman"/>
          <w:sz w:val="32"/>
          <w:szCs w:val="32"/>
        </w:rPr>
      </w:pPr>
      <w:r w:rsidRPr="007D5F18">
        <w:rPr>
          <w:rFonts w:ascii="Times New Roman" w:hAnsi="Times New Roman" w:cs="Times New Roman"/>
          <w:sz w:val="32"/>
          <w:szCs w:val="32"/>
          <w:lang w:val="en-GB"/>
        </w:rPr>
        <w:t>The interests of management</w:t>
      </w:r>
    </w:p>
    <w:p w:rsidR="00395220" w:rsidRPr="007D5F18" w:rsidRDefault="006617B5" w:rsidP="0008413B">
      <w:pPr>
        <w:numPr>
          <w:ilvl w:val="0"/>
          <w:numId w:val="11"/>
        </w:numPr>
        <w:spacing w:line="360" w:lineRule="auto"/>
        <w:jc w:val="both"/>
        <w:rPr>
          <w:rFonts w:ascii="Times New Roman" w:hAnsi="Times New Roman" w:cs="Times New Roman"/>
          <w:sz w:val="32"/>
          <w:szCs w:val="32"/>
        </w:rPr>
      </w:pPr>
      <w:r w:rsidRPr="007D5F18">
        <w:rPr>
          <w:rFonts w:ascii="Times New Roman" w:hAnsi="Times New Roman" w:cs="Times New Roman"/>
          <w:sz w:val="32"/>
          <w:szCs w:val="32"/>
          <w:lang w:val="en-GB"/>
        </w:rPr>
        <w:t>Adopting a strategic approach that is closely integrated with business strategy</w:t>
      </w:r>
    </w:p>
    <w:p w:rsidR="00395220" w:rsidRPr="007D5F18" w:rsidRDefault="006617B5" w:rsidP="0008413B">
      <w:pPr>
        <w:numPr>
          <w:ilvl w:val="0"/>
          <w:numId w:val="11"/>
        </w:numPr>
        <w:spacing w:line="360" w:lineRule="auto"/>
        <w:jc w:val="both"/>
        <w:rPr>
          <w:rFonts w:ascii="Times New Roman" w:hAnsi="Times New Roman" w:cs="Times New Roman"/>
          <w:sz w:val="32"/>
          <w:szCs w:val="32"/>
        </w:rPr>
      </w:pPr>
      <w:r w:rsidRPr="007D5F18">
        <w:rPr>
          <w:rFonts w:ascii="Times New Roman" w:hAnsi="Times New Roman" w:cs="Times New Roman"/>
          <w:sz w:val="32"/>
          <w:szCs w:val="32"/>
          <w:lang w:val="en-GB"/>
        </w:rPr>
        <w:t>Obtaining added value from people by the process of human resource deployment and performance management</w:t>
      </w:r>
    </w:p>
    <w:p w:rsidR="00395220" w:rsidRPr="007D5F18" w:rsidRDefault="006617B5" w:rsidP="0008413B">
      <w:pPr>
        <w:numPr>
          <w:ilvl w:val="0"/>
          <w:numId w:val="11"/>
        </w:numPr>
        <w:spacing w:line="360" w:lineRule="auto"/>
        <w:jc w:val="both"/>
        <w:rPr>
          <w:rFonts w:ascii="Times New Roman" w:hAnsi="Times New Roman" w:cs="Times New Roman"/>
          <w:sz w:val="32"/>
          <w:szCs w:val="32"/>
        </w:rPr>
      </w:pPr>
      <w:r w:rsidRPr="007D5F18">
        <w:rPr>
          <w:rFonts w:ascii="Times New Roman" w:hAnsi="Times New Roman" w:cs="Times New Roman"/>
          <w:sz w:val="32"/>
          <w:szCs w:val="32"/>
          <w:lang w:val="en-GB"/>
        </w:rPr>
        <w:t>The need for a strong corporate culture expressed in mission and value statements and reinforced by communications, training and performance management process.</w:t>
      </w:r>
    </w:p>
    <w:p w:rsidR="0008413B" w:rsidRPr="007D5F18" w:rsidRDefault="0008413B" w:rsidP="0008413B">
      <w:pPr>
        <w:spacing w:line="360" w:lineRule="auto"/>
        <w:jc w:val="both"/>
        <w:rPr>
          <w:rFonts w:ascii="Times New Roman" w:hAnsi="Times New Roman" w:cs="Times New Roman"/>
          <w:sz w:val="32"/>
          <w:szCs w:val="32"/>
        </w:rPr>
      </w:pPr>
      <w:r w:rsidRPr="007D5F18">
        <w:rPr>
          <w:rFonts w:ascii="Times New Roman" w:hAnsi="Times New Roman" w:cs="Times New Roman"/>
          <w:bCs/>
          <w:sz w:val="32"/>
          <w:szCs w:val="32"/>
          <w:lang w:val="en-GB"/>
        </w:rPr>
        <w:t xml:space="preserve">SOFT VERSION: The soft model of HRM is based upon human relations school and is identified by Storey as involving `treating employees as valued assets, a source of competitive advantage through their commitment, adaptability and high quality. </w:t>
      </w:r>
    </w:p>
    <w:p w:rsidR="00395220" w:rsidRPr="007D5F18" w:rsidRDefault="006617B5" w:rsidP="0008413B">
      <w:pPr>
        <w:numPr>
          <w:ilvl w:val="0"/>
          <w:numId w:val="12"/>
        </w:numPr>
        <w:spacing w:line="360" w:lineRule="auto"/>
        <w:jc w:val="both"/>
        <w:rPr>
          <w:rFonts w:ascii="Times New Roman" w:hAnsi="Times New Roman" w:cs="Times New Roman"/>
          <w:sz w:val="32"/>
          <w:szCs w:val="32"/>
        </w:rPr>
      </w:pPr>
      <w:r w:rsidRPr="007D5F18">
        <w:rPr>
          <w:rFonts w:ascii="Times New Roman" w:hAnsi="Times New Roman" w:cs="Times New Roman"/>
          <w:bCs/>
          <w:sz w:val="32"/>
          <w:szCs w:val="32"/>
          <w:lang w:val="en-GB"/>
        </w:rPr>
        <w:t>The need to gain commitment of employees</w:t>
      </w:r>
    </w:p>
    <w:p w:rsidR="00395220" w:rsidRPr="007D5F18" w:rsidRDefault="006617B5" w:rsidP="0008413B">
      <w:pPr>
        <w:numPr>
          <w:ilvl w:val="0"/>
          <w:numId w:val="12"/>
        </w:numPr>
        <w:spacing w:line="360" w:lineRule="auto"/>
        <w:jc w:val="both"/>
        <w:rPr>
          <w:rFonts w:ascii="Times New Roman" w:hAnsi="Times New Roman" w:cs="Times New Roman"/>
          <w:sz w:val="32"/>
          <w:szCs w:val="32"/>
        </w:rPr>
      </w:pPr>
      <w:r w:rsidRPr="007D5F18">
        <w:rPr>
          <w:rFonts w:ascii="Times New Roman" w:hAnsi="Times New Roman" w:cs="Times New Roman"/>
          <w:bCs/>
          <w:sz w:val="32"/>
          <w:szCs w:val="32"/>
          <w:lang w:val="en-GB"/>
        </w:rPr>
        <w:lastRenderedPageBreak/>
        <w:t>The interests of management and employees should coincide</w:t>
      </w:r>
    </w:p>
    <w:p w:rsidR="00395220" w:rsidRPr="007D5F18" w:rsidRDefault="006617B5" w:rsidP="0008413B">
      <w:pPr>
        <w:numPr>
          <w:ilvl w:val="0"/>
          <w:numId w:val="12"/>
        </w:numPr>
        <w:spacing w:line="360" w:lineRule="auto"/>
        <w:jc w:val="both"/>
        <w:rPr>
          <w:rFonts w:ascii="Times New Roman" w:hAnsi="Times New Roman" w:cs="Times New Roman"/>
          <w:sz w:val="32"/>
          <w:szCs w:val="32"/>
        </w:rPr>
      </w:pPr>
      <w:r w:rsidRPr="007D5F18">
        <w:rPr>
          <w:rFonts w:ascii="Times New Roman" w:hAnsi="Times New Roman" w:cs="Times New Roman"/>
          <w:bCs/>
          <w:sz w:val="32"/>
          <w:szCs w:val="32"/>
          <w:lang w:val="en-GB"/>
        </w:rPr>
        <w:t>Integration and team work</w:t>
      </w:r>
      <w:r w:rsidR="005624B5" w:rsidRPr="007D5F18">
        <w:rPr>
          <w:rFonts w:ascii="Times New Roman" w:hAnsi="Times New Roman" w:cs="Times New Roman"/>
          <w:bCs/>
          <w:sz w:val="32"/>
          <w:szCs w:val="32"/>
          <w:lang w:val="en-GB"/>
        </w:rPr>
        <w:t>.</w:t>
      </w:r>
    </w:p>
    <w:p w:rsidR="005624B5" w:rsidRPr="007D5F18" w:rsidRDefault="005624B5" w:rsidP="005624B5">
      <w:pPr>
        <w:spacing w:line="360" w:lineRule="auto"/>
        <w:jc w:val="both"/>
        <w:rPr>
          <w:rFonts w:ascii="Times New Roman" w:hAnsi="Times New Roman" w:cs="Times New Roman"/>
          <w:bCs/>
          <w:sz w:val="32"/>
          <w:szCs w:val="32"/>
          <w:lang w:val="en-GB"/>
        </w:rPr>
      </w:pPr>
    </w:p>
    <w:p w:rsidR="005624B5" w:rsidRPr="007D5F18" w:rsidRDefault="005624B5" w:rsidP="005624B5">
      <w:pPr>
        <w:spacing w:line="360" w:lineRule="auto"/>
        <w:jc w:val="both"/>
        <w:rPr>
          <w:rFonts w:ascii="Times New Roman" w:hAnsi="Times New Roman" w:cs="Times New Roman"/>
          <w:sz w:val="32"/>
          <w:szCs w:val="32"/>
        </w:rPr>
      </w:pPr>
    </w:p>
    <w:p w:rsidR="0008413B" w:rsidRPr="007D5F18" w:rsidRDefault="0008413B" w:rsidP="0008413B">
      <w:pPr>
        <w:spacing w:line="360" w:lineRule="auto"/>
        <w:jc w:val="both"/>
        <w:rPr>
          <w:rFonts w:ascii="Times New Roman" w:hAnsi="Times New Roman" w:cs="Times New Roman"/>
          <w:b/>
          <w:sz w:val="32"/>
          <w:szCs w:val="32"/>
        </w:rPr>
      </w:pPr>
    </w:p>
    <w:p w:rsidR="005624B5" w:rsidRPr="007D5F18" w:rsidRDefault="005624B5" w:rsidP="00980174">
      <w:pPr>
        <w:rPr>
          <w:rFonts w:ascii="Times New Roman" w:hAnsi="Times New Roman" w:cs="Times New Roman"/>
          <w:b/>
          <w:bCs/>
          <w:color w:val="000000"/>
          <w:sz w:val="32"/>
          <w:szCs w:val="32"/>
          <w:lang w:val="en-GB"/>
        </w:rPr>
      </w:pPr>
      <w:r w:rsidRPr="007D5F18">
        <w:rPr>
          <w:rFonts w:ascii="Times New Roman" w:hAnsi="Times New Roman" w:cs="Times New Roman"/>
          <w:b/>
          <w:bCs/>
          <w:color w:val="000000"/>
          <w:sz w:val="32"/>
          <w:szCs w:val="32"/>
          <w:lang w:val="en-GB"/>
        </w:rPr>
        <w:t>1.9 THE HRM MODELS:</w:t>
      </w:r>
    </w:p>
    <w:p w:rsidR="00980174" w:rsidRPr="007D5F18" w:rsidRDefault="005624B5" w:rsidP="00980174">
      <w:pPr>
        <w:rPr>
          <w:rFonts w:ascii="Times New Roman" w:hAnsi="Times New Roman" w:cs="Times New Roman"/>
          <w:b/>
          <w:bCs/>
          <w:color w:val="000000"/>
          <w:sz w:val="32"/>
          <w:szCs w:val="32"/>
          <w:lang w:val="en-GB"/>
        </w:rPr>
      </w:pPr>
      <w:r w:rsidRPr="007D5F18">
        <w:rPr>
          <w:rFonts w:ascii="Times New Roman" w:hAnsi="Times New Roman" w:cs="Times New Roman"/>
          <w:b/>
          <w:bCs/>
          <w:color w:val="000000"/>
          <w:sz w:val="32"/>
          <w:szCs w:val="32"/>
          <w:lang w:val="en-GB"/>
        </w:rPr>
        <w:t xml:space="preserve">1.9.1 </w:t>
      </w:r>
      <w:r w:rsidR="00980174" w:rsidRPr="007D5F18">
        <w:rPr>
          <w:rFonts w:ascii="Times New Roman" w:hAnsi="Times New Roman" w:cs="Times New Roman"/>
          <w:b/>
          <w:bCs/>
          <w:color w:val="000000"/>
          <w:sz w:val="32"/>
          <w:szCs w:val="32"/>
          <w:lang w:val="en-GB"/>
        </w:rPr>
        <w:t xml:space="preserve">THE MATCHING MODEL/ </w:t>
      </w:r>
      <w:r w:rsidR="00980174" w:rsidRPr="007D5F18">
        <w:rPr>
          <w:rFonts w:ascii="Times New Roman" w:hAnsi="Times New Roman" w:cs="Times New Roman"/>
          <w:b/>
          <w:bCs/>
          <w:color w:val="000000"/>
          <w:sz w:val="32"/>
          <w:szCs w:val="32"/>
        </w:rPr>
        <w:t>FOMBURN MODEL</w:t>
      </w:r>
      <w:r w:rsidR="00980174" w:rsidRPr="007D5F18">
        <w:rPr>
          <w:rFonts w:ascii="Times New Roman" w:hAnsi="Times New Roman" w:cs="Times New Roman"/>
          <w:b/>
          <w:bCs/>
          <w:color w:val="000000"/>
          <w:sz w:val="32"/>
          <w:szCs w:val="32"/>
          <w:lang w:val="en-GB"/>
        </w:rPr>
        <w:t>:</w:t>
      </w:r>
      <w:r w:rsidR="006617B5" w:rsidRPr="007D5F18">
        <w:rPr>
          <w:rFonts w:ascii="Times New Roman" w:hAnsi="Times New Roman" w:cs="Times New Roman"/>
          <w:b/>
          <w:bCs/>
          <w:color w:val="000000"/>
          <w:sz w:val="32"/>
          <w:szCs w:val="32"/>
          <w:lang w:val="en-GB"/>
        </w:rPr>
        <w:t xml:space="preserve"> </w:t>
      </w:r>
    </w:p>
    <w:p w:rsidR="00BC35D2" w:rsidRPr="007D5F18" w:rsidRDefault="00BC35D2" w:rsidP="0027774F">
      <w:pPr>
        <w:autoSpaceDE w:val="0"/>
        <w:autoSpaceDN w:val="0"/>
        <w:adjustRightInd w:val="0"/>
        <w:spacing w:after="0" w:line="360" w:lineRule="auto"/>
        <w:jc w:val="both"/>
        <w:rPr>
          <w:rFonts w:ascii="Times New Roman" w:hAnsi="Times New Roman" w:cs="Times New Roman"/>
          <w:sz w:val="32"/>
          <w:szCs w:val="32"/>
        </w:rPr>
      </w:pPr>
      <w:r w:rsidRPr="007D5F18">
        <w:rPr>
          <w:rFonts w:ascii="Times New Roman" w:hAnsi="Times New Roman" w:cs="Times New Roman"/>
          <w:noProof/>
          <w:sz w:val="32"/>
          <w:szCs w:val="32"/>
          <w:lang w:val="en-IN" w:eastAsia="en-IN"/>
        </w:rPr>
        <w:drawing>
          <wp:inline distT="0" distB="0" distL="0" distR="0">
            <wp:extent cx="5943600" cy="4305300"/>
            <wp:effectExtent l="0" t="0" r="0" b="0"/>
            <wp:docPr id="4"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Grp="1" noChangeAspect="1" noChangeArrowheads="1"/>
                    </pic:cNvPicPr>
                  </pic:nvPicPr>
                  <pic:blipFill>
                    <a:blip r:embed="rId5" cstate="print"/>
                    <a:srcRect/>
                    <a:stretch>
                      <a:fillRect/>
                    </a:stretch>
                  </pic:blipFill>
                  <pic:spPr bwMode="auto">
                    <a:xfrm>
                      <a:off x="0" y="0"/>
                      <a:ext cx="5943600" cy="4305300"/>
                    </a:xfrm>
                    <a:prstGeom prst="rect">
                      <a:avLst/>
                    </a:prstGeom>
                    <a:noFill/>
                    <a:ln w="9525">
                      <a:noFill/>
                      <a:miter lim="800000"/>
                      <a:headEnd/>
                      <a:tailEnd/>
                    </a:ln>
                    <a:effectLst/>
                  </pic:spPr>
                </pic:pic>
              </a:graphicData>
            </a:graphic>
          </wp:inline>
        </w:drawing>
      </w:r>
    </w:p>
    <w:p w:rsidR="00BC35D2" w:rsidRPr="007D5F18" w:rsidRDefault="00BC35D2" w:rsidP="0027774F">
      <w:pPr>
        <w:autoSpaceDE w:val="0"/>
        <w:autoSpaceDN w:val="0"/>
        <w:adjustRightInd w:val="0"/>
        <w:spacing w:after="0" w:line="360" w:lineRule="auto"/>
        <w:jc w:val="both"/>
        <w:rPr>
          <w:rFonts w:ascii="Times New Roman" w:hAnsi="Times New Roman" w:cs="Times New Roman"/>
          <w:sz w:val="32"/>
          <w:szCs w:val="32"/>
        </w:rPr>
      </w:pPr>
    </w:p>
    <w:p w:rsidR="0027774F" w:rsidRPr="007D5F18" w:rsidRDefault="0027774F" w:rsidP="0027774F">
      <w:pPr>
        <w:autoSpaceDE w:val="0"/>
        <w:autoSpaceDN w:val="0"/>
        <w:adjustRightInd w:val="0"/>
        <w:spacing w:after="0" w:line="360" w:lineRule="auto"/>
        <w:jc w:val="both"/>
        <w:rPr>
          <w:rFonts w:ascii="Times New Roman" w:hAnsi="Times New Roman" w:cs="Times New Roman"/>
          <w:sz w:val="32"/>
          <w:szCs w:val="32"/>
        </w:rPr>
      </w:pPr>
      <w:r w:rsidRPr="007D5F18">
        <w:rPr>
          <w:rFonts w:ascii="Times New Roman" w:hAnsi="Times New Roman" w:cs="Times New Roman"/>
          <w:sz w:val="32"/>
          <w:szCs w:val="32"/>
        </w:rPr>
        <w:lastRenderedPageBreak/>
        <w:t xml:space="preserve">The early HRM model developed by </w:t>
      </w:r>
      <w:proofErr w:type="spellStart"/>
      <w:r w:rsidRPr="007D5F18">
        <w:rPr>
          <w:rFonts w:ascii="Times New Roman" w:hAnsi="Times New Roman" w:cs="Times New Roman"/>
          <w:sz w:val="32"/>
          <w:szCs w:val="32"/>
        </w:rPr>
        <w:t>Fombrun</w:t>
      </w:r>
      <w:proofErr w:type="spellEnd"/>
      <w:r w:rsidRPr="007D5F18">
        <w:rPr>
          <w:rFonts w:ascii="Times New Roman" w:hAnsi="Times New Roman" w:cs="Times New Roman"/>
          <w:sz w:val="32"/>
          <w:szCs w:val="32"/>
        </w:rPr>
        <w:t xml:space="preserve"> emphasizes the interrelatedness and the coherence of human resource management activities. The human resource management cycle in their model consists of four key constituent components selection, appraisal, development and rewards. These four human resource activities aim to increase organizational performance. The strength of the model, however, is that it expresses the coherence of internal HRM policies and practices to the organization’s external business strategy. The HRM cycle is also a simple model that serves as a pedagogical framework for explaining the nature and significance of key HRM practices and the interactions among the factors making up the complex fields of human resource management.</w:t>
      </w:r>
    </w:p>
    <w:p w:rsidR="00980174" w:rsidRPr="007D5F18" w:rsidRDefault="00980174" w:rsidP="00980174">
      <w:pPr>
        <w:rPr>
          <w:rFonts w:ascii="Times New Roman" w:hAnsi="Times New Roman" w:cs="Times New Roman"/>
          <w:color w:val="000000"/>
          <w:sz w:val="32"/>
          <w:szCs w:val="32"/>
        </w:rPr>
      </w:pPr>
      <w:r w:rsidRPr="007D5F18">
        <w:rPr>
          <w:rFonts w:ascii="Times New Roman" w:hAnsi="Times New Roman" w:cs="Times New Roman"/>
          <w:bCs/>
          <w:color w:val="000000"/>
          <w:sz w:val="32"/>
          <w:szCs w:val="32"/>
          <w:lang w:val="en-GB"/>
        </w:rPr>
        <w:t>The concept of FIT has been criticised on a number of fronts:</w:t>
      </w:r>
    </w:p>
    <w:p w:rsidR="00395220" w:rsidRPr="007D5F18" w:rsidRDefault="006617B5" w:rsidP="00980174">
      <w:pPr>
        <w:numPr>
          <w:ilvl w:val="0"/>
          <w:numId w:val="14"/>
        </w:numPr>
        <w:rPr>
          <w:rFonts w:ascii="Times New Roman" w:hAnsi="Times New Roman" w:cs="Times New Roman"/>
          <w:color w:val="000000"/>
          <w:sz w:val="32"/>
          <w:szCs w:val="32"/>
        </w:rPr>
      </w:pPr>
      <w:r w:rsidRPr="007D5F18">
        <w:rPr>
          <w:rFonts w:ascii="Times New Roman" w:hAnsi="Times New Roman" w:cs="Times New Roman"/>
          <w:bCs/>
          <w:color w:val="000000"/>
          <w:sz w:val="32"/>
          <w:szCs w:val="32"/>
          <w:lang w:val="en-GB"/>
        </w:rPr>
        <w:t xml:space="preserve">A number of writers have commented that business strategy dictates HR strategy. Business strategy is </w:t>
      </w:r>
      <w:r w:rsidR="0027774F" w:rsidRPr="007D5F18">
        <w:rPr>
          <w:rFonts w:ascii="Times New Roman" w:hAnsi="Times New Roman" w:cs="Times New Roman"/>
          <w:bCs/>
          <w:color w:val="000000"/>
          <w:sz w:val="32"/>
          <w:szCs w:val="32"/>
          <w:lang w:val="en-GB"/>
        </w:rPr>
        <w:t>formulated in</w:t>
      </w:r>
      <w:r w:rsidRPr="007D5F18">
        <w:rPr>
          <w:rFonts w:ascii="Times New Roman" w:hAnsi="Times New Roman" w:cs="Times New Roman"/>
          <w:bCs/>
          <w:color w:val="000000"/>
          <w:sz w:val="32"/>
          <w:szCs w:val="32"/>
          <w:lang w:val="en-GB"/>
        </w:rPr>
        <w:t xml:space="preserve"> a rational way, by the top down approach.</w:t>
      </w:r>
    </w:p>
    <w:p w:rsidR="00395220" w:rsidRPr="007D5F18" w:rsidRDefault="006617B5" w:rsidP="00980174">
      <w:pPr>
        <w:numPr>
          <w:ilvl w:val="0"/>
          <w:numId w:val="14"/>
        </w:numPr>
        <w:rPr>
          <w:rFonts w:ascii="Times New Roman" w:hAnsi="Times New Roman" w:cs="Times New Roman"/>
          <w:color w:val="000000"/>
          <w:sz w:val="32"/>
          <w:szCs w:val="32"/>
        </w:rPr>
      </w:pPr>
      <w:r w:rsidRPr="007D5F18">
        <w:rPr>
          <w:rFonts w:ascii="Times New Roman" w:hAnsi="Times New Roman" w:cs="Times New Roman"/>
          <w:bCs/>
          <w:color w:val="000000"/>
          <w:sz w:val="32"/>
          <w:szCs w:val="32"/>
          <w:lang w:val="en-GB"/>
        </w:rPr>
        <w:t>A perfect match between business strategy and Hr strategy might not be to the advantage of the organisation as a whole.</w:t>
      </w:r>
    </w:p>
    <w:p w:rsidR="005624B5" w:rsidRPr="007D5F18" w:rsidRDefault="006617B5" w:rsidP="005624B5">
      <w:pPr>
        <w:numPr>
          <w:ilvl w:val="0"/>
          <w:numId w:val="14"/>
        </w:numPr>
        <w:rPr>
          <w:rFonts w:ascii="Times New Roman" w:hAnsi="Times New Roman" w:cs="Times New Roman"/>
          <w:color w:val="000000"/>
          <w:sz w:val="32"/>
          <w:szCs w:val="32"/>
        </w:rPr>
      </w:pPr>
      <w:r w:rsidRPr="007D5F18">
        <w:rPr>
          <w:rFonts w:ascii="Times New Roman" w:hAnsi="Times New Roman" w:cs="Times New Roman"/>
          <w:bCs/>
          <w:color w:val="000000"/>
          <w:sz w:val="32"/>
          <w:szCs w:val="32"/>
          <w:lang w:val="en-GB"/>
        </w:rPr>
        <w:t>It ignores the complex nature of human beings and the possibility that workers and their unions might influence strategic planning.</w:t>
      </w:r>
    </w:p>
    <w:p w:rsidR="00395220" w:rsidRPr="007D5F18" w:rsidRDefault="005624B5" w:rsidP="005624B5">
      <w:pPr>
        <w:rPr>
          <w:rFonts w:ascii="Times New Roman" w:hAnsi="Times New Roman" w:cs="Times New Roman"/>
          <w:b/>
          <w:bCs/>
          <w:color w:val="000000"/>
          <w:sz w:val="32"/>
          <w:szCs w:val="32"/>
          <w:lang w:val="en-GB"/>
        </w:rPr>
      </w:pPr>
      <w:r w:rsidRPr="007D5F18">
        <w:rPr>
          <w:rFonts w:ascii="Times New Roman" w:hAnsi="Times New Roman" w:cs="Times New Roman"/>
          <w:b/>
          <w:bCs/>
          <w:color w:val="000000"/>
          <w:sz w:val="32"/>
          <w:szCs w:val="32"/>
          <w:lang w:val="en-GB"/>
        </w:rPr>
        <w:t>1.9.2 TH</w:t>
      </w:r>
      <w:r w:rsidR="006617B5" w:rsidRPr="007D5F18">
        <w:rPr>
          <w:rFonts w:ascii="Times New Roman" w:hAnsi="Times New Roman" w:cs="Times New Roman"/>
          <w:b/>
          <w:bCs/>
          <w:color w:val="000000"/>
          <w:sz w:val="32"/>
          <w:szCs w:val="32"/>
          <w:lang w:val="en-GB"/>
        </w:rPr>
        <w:t>E HARVARD MODEL:</w:t>
      </w:r>
    </w:p>
    <w:p w:rsidR="00BC35D2" w:rsidRPr="007D5F18" w:rsidRDefault="00BC35D2" w:rsidP="005624B5">
      <w:pPr>
        <w:rPr>
          <w:rFonts w:ascii="Times New Roman" w:hAnsi="Times New Roman" w:cs="Times New Roman"/>
          <w:b/>
          <w:bCs/>
          <w:color w:val="000000"/>
          <w:sz w:val="32"/>
          <w:szCs w:val="32"/>
          <w:lang w:val="en-GB"/>
        </w:rPr>
      </w:pPr>
      <w:r w:rsidRPr="007D5F18">
        <w:rPr>
          <w:rFonts w:ascii="Times New Roman" w:hAnsi="Times New Roman" w:cs="Times New Roman"/>
          <w:b/>
          <w:bCs/>
          <w:noProof/>
          <w:color w:val="000000"/>
          <w:sz w:val="32"/>
          <w:szCs w:val="32"/>
          <w:lang w:val="en-IN" w:eastAsia="en-IN"/>
        </w:rPr>
        <w:lastRenderedPageBreak/>
        <w:drawing>
          <wp:inline distT="0" distB="0" distL="0" distR="0">
            <wp:extent cx="5943600" cy="4373245"/>
            <wp:effectExtent l="0" t="0" r="0" b="825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6" cstate="print"/>
                    <a:srcRect/>
                    <a:stretch>
                      <a:fillRect/>
                    </a:stretch>
                  </pic:blipFill>
                  <pic:spPr bwMode="auto">
                    <a:xfrm>
                      <a:off x="0" y="0"/>
                      <a:ext cx="5943600" cy="4373245"/>
                    </a:xfrm>
                    <a:prstGeom prst="rect">
                      <a:avLst/>
                    </a:prstGeom>
                    <a:noFill/>
                    <a:ln w="9525">
                      <a:noFill/>
                      <a:miter lim="800000"/>
                      <a:headEnd/>
                      <a:tailEnd/>
                    </a:ln>
                    <a:effectLst/>
                  </pic:spPr>
                </pic:pic>
              </a:graphicData>
            </a:graphic>
          </wp:inline>
        </w:drawing>
      </w:r>
    </w:p>
    <w:p w:rsidR="00BC35D2" w:rsidRPr="007D5F18" w:rsidRDefault="00BC35D2" w:rsidP="005624B5">
      <w:pPr>
        <w:rPr>
          <w:rFonts w:ascii="Times New Roman" w:hAnsi="Times New Roman" w:cs="Times New Roman"/>
          <w:color w:val="000000"/>
          <w:sz w:val="32"/>
          <w:szCs w:val="32"/>
        </w:rPr>
      </w:pP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b/>
          <w:bCs/>
          <w:color w:val="000000"/>
          <w:sz w:val="32"/>
          <w:szCs w:val="32"/>
          <w:lang w:val="en-GB"/>
        </w:rPr>
        <w:t xml:space="preserve">  </w:t>
      </w:r>
      <w:r w:rsidRPr="007D5F18">
        <w:rPr>
          <w:rFonts w:ascii="Times New Roman" w:hAnsi="Times New Roman" w:cs="Times New Roman"/>
          <w:sz w:val="32"/>
          <w:szCs w:val="32"/>
        </w:rPr>
        <w:t>The analytical framework of the ‘Harvard model’</w:t>
      </w:r>
      <w:r w:rsidR="005624B5" w:rsidRPr="007D5F18">
        <w:rPr>
          <w:rFonts w:ascii="Times New Roman" w:hAnsi="Times New Roman" w:cs="Times New Roman"/>
          <w:sz w:val="32"/>
          <w:szCs w:val="32"/>
        </w:rPr>
        <w:t xml:space="preserve"> consists of six basic </w:t>
      </w:r>
      <w:r w:rsidRPr="007D5F18">
        <w:rPr>
          <w:rFonts w:ascii="Times New Roman" w:hAnsi="Times New Roman" w:cs="Times New Roman"/>
          <w:sz w:val="32"/>
          <w:szCs w:val="32"/>
        </w:rPr>
        <w:t>components.</w:t>
      </w: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1. Situational factors</w:t>
      </w: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2. Stakeholders interests</w:t>
      </w: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3. Human Resource Management policy choice</w:t>
      </w: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4. HRM outcome</w:t>
      </w:r>
    </w:p>
    <w:p w:rsidR="0027774F" w:rsidRPr="007D5F18" w:rsidRDefault="0027774F" w:rsidP="0027774F">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5. Long-term consequences</w:t>
      </w:r>
    </w:p>
    <w:p w:rsidR="0027774F" w:rsidRPr="007D5F18" w:rsidRDefault="0027774F" w:rsidP="005624B5">
      <w:pPr>
        <w:rPr>
          <w:rFonts w:ascii="Times New Roman" w:hAnsi="Times New Roman" w:cs="Times New Roman"/>
          <w:sz w:val="32"/>
          <w:szCs w:val="32"/>
        </w:rPr>
      </w:pPr>
      <w:r w:rsidRPr="007D5F18">
        <w:rPr>
          <w:rFonts w:ascii="Times New Roman" w:hAnsi="Times New Roman" w:cs="Times New Roman"/>
          <w:sz w:val="32"/>
          <w:szCs w:val="32"/>
        </w:rPr>
        <w:t>6. A feedback loop through which the outputs flow.</w:t>
      </w:r>
    </w:p>
    <w:p w:rsidR="0027774F" w:rsidRPr="007D5F18" w:rsidRDefault="005624B5" w:rsidP="005624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 xml:space="preserve">               T</w:t>
      </w:r>
      <w:r w:rsidR="0027774F" w:rsidRPr="007D5F18">
        <w:rPr>
          <w:rFonts w:ascii="Times New Roman" w:hAnsi="Times New Roman" w:cs="Times New Roman"/>
          <w:sz w:val="32"/>
          <w:szCs w:val="32"/>
        </w:rPr>
        <w:t>he situational factors influence HRM policy and choices.</w:t>
      </w:r>
      <w:r w:rsidRPr="007D5F18">
        <w:rPr>
          <w:rFonts w:ascii="Times New Roman" w:hAnsi="Times New Roman" w:cs="Times New Roman"/>
          <w:sz w:val="32"/>
          <w:szCs w:val="32"/>
        </w:rPr>
        <w:t xml:space="preserve"> </w:t>
      </w:r>
      <w:r w:rsidR="0027774F" w:rsidRPr="007D5F18">
        <w:rPr>
          <w:rFonts w:ascii="Times New Roman" w:hAnsi="Times New Roman" w:cs="Times New Roman"/>
          <w:sz w:val="32"/>
          <w:szCs w:val="32"/>
        </w:rPr>
        <w:t>Conversely, however, long-term outputs can influence the situ</w:t>
      </w:r>
      <w:r w:rsidRPr="007D5F18">
        <w:rPr>
          <w:rFonts w:ascii="Times New Roman" w:hAnsi="Times New Roman" w:cs="Times New Roman"/>
          <w:sz w:val="32"/>
          <w:szCs w:val="32"/>
        </w:rPr>
        <w:t xml:space="preserve">ational factors, </w:t>
      </w:r>
      <w:r w:rsidR="0027774F" w:rsidRPr="007D5F18">
        <w:rPr>
          <w:rFonts w:ascii="Times New Roman" w:hAnsi="Times New Roman" w:cs="Times New Roman"/>
          <w:sz w:val="32"/>
          <w:szCs w:val="32"/>
        </w:rPr>
        <w:t>stakeholder interests and HRM policies</w:t>
      </w:r>
      <w:r w:rsidRPr="007D5F18">
        <w:rPr>
          <w:rFonts w:ascii="Times New Roman" w:hAnsi="Times New Roman" w:cs="Times New Roman"/>
          <w:sz w:val="32"/>
          <w:szCs w:val="32"/>
        </w:rPr>
        <w:t xml:space="preserve">. The feedback loop </w:t>
      </w:r>
      <w:r w:rsidR="0027774F" w:rsidRPr="007D5F18">
        <w:rPr>
          <w:rFonts w:ascii="Times New Roman" w:hAnsi="Times New Roman" w:cs="Times New Roman"/>
          <w:sz w:val="32"/>
          <w:szCs w:val="32"/>
        </w:rPr>
        <w:t>reflects this two-way relationship. There is no</w:t>
      </w:r>
      <w:r w:rsidRPr="007D5F18">
        <w:rPr>
          <w:rFonts w:ascii="Times New Roman" w:hAnsi="Times New Roman" w:cs="Times New Roman"/>
          <w:sz w:val="32"/>
          <w:szCs w:val="32"/>
        </w:rPr>
        <w:t xml:space="preserve"> doubting the attractiveness of </w:t>
      </w:r>
      <w:r w:rsidR="0027774F" w:rsidRPr="007D5F18">
        <w:rPr>
          <w:rFonts w:ascii="Times New Roman" w:hAnsi="Times New Roman" w:cs="Times New Roman"/>
          <w:sz w:val="32"/>
          <w:szCs w:val="32"/>
        </w:rPr>
        <w:t>the Harvard model. It clearly provides a useful</w:t>
      </w:r>
      <w:r w:rsidRPr="007D5F18">
        <w:rPr>
          <w:rFonts w:ascii="Times New Roman" w:hAnsi="Times New Roman" w:cs="Times New Roman"/>
          <w:sz w:val="32"/>
          <w:szCs w:val="32"/>
        </w:rPr>
        <w:t xml:space="preserve"> analytical basis for the study </w:t>
      </w:r>
      <w:r w:rsidR="0027774F" w:rsidRPr="007D5F18">
        <w:rPr>
          <w:rFonts w:ascii="Times New Roman" w:hAnsi="Times New Roman" w:cs="Times New Roman"/>
          <w:sz w:val="32"/>
          <w:szCs w:val="32"/>
        </w:rPr>
        <w:t>of HRM. The model also contains element</w:t>
      </w:r>
      <w:r w:rsidRPr="007D5F18">
        <w:rPr>
          <w:rFonts w:ascii="Times New Roman" w:hAnsi="Times New Roman" w:cs="Times New Roman"/>
          <w:sz w:val="32"/>
          <w:szCs w:val="32"/>
        </w:rPr>
        <w:t xml:space="preserve">s that are analytical (that is, </w:t>
      </w:r>
      <w:r w:rsidR="0027774F" w:rsidRPr="007D5F18">
        <w:rPr>
          <w:rFonts w:ascii="Times New Roman" w:hAnsi="Times New Roman" w:cs="Times New Roman"/>
          <w:sz w:val="32"/>
          <w:szCs w:val="32"/>
        </w:rPr>
        <w:lastRenderedPageBreak/>
        <w:t>situational factors, stakeholders, strategic choice</w:t>
      </w:r>
      <w:r w:rsidRPr="007D5F18">
        <w:rPr>
          <w:rFonts w:ascii="Times New Roman" w:hAnsi="Times New Roman" w:cs="Times New Roman"/>
          <w:sz w:val="32"/>
          <w:szCs w:val="32"/>
        </w:rPr>
        <w:t xml:space="preserve"> levels) and prescriptive (that </w:t>
      </w:r>
      <w:r w:rsidR="0027774F" w:rsidRPr="007D5F18">
        <w:rPr>
          <w:rFonts w:ascii="Times New Roman" w:hAnsi="Times New Roman" w:cs="Times New Roman"/>
          <w:sz w:val="32"/>
          <w:szCs w:val="32"/>
        </w:rPr>
        <w:t>is, notions of commitment, competence and so on)</w:t>
      </w:r>
      <w:r w:rsidRPr="007D5F18">
        <w:rPr>
          <w:rFonts w:ascii="Times New Roman" w:hAnsi="Times New Roman" w:cs="Times New Roman"/>
          <w:sz w:val="32"/>
          <w:szCs w:val="32"/>
        </w:rPr>
        <w:t>.</w:t>
      </w:r>
    </w:p>
    <w:p w:rsidR="005624B5" w:rsidRPr="007D5F18" w:rsidRDefault="005624B5" w:rsidP="005624B5">
      <w:pPr>
        <w:autoSpaceDE w:val="0"/>
        <w:autoSpaceDN w:val="0"/>
        <w:adjustRightInd w:val="0"/>
        <w:spacing w:after="0" w:line="240" w:lineRule="auto"/>
        <w:jc w:val="both"/>
        <w:rPr>
          <w:rFonts w:ascii="Times New Roman" w:hAnsi="Times New Roman" w:cs="Times New Roman"/>
          <w:sz w:val="32"/>
          <w:szCs w:val="32"/>
        </w:rPr>
      </w:pPr>
    </w:p>
    <w:p w:rsidR="005624B5" w:rsidRPr="007D5F18" w:rsidRDefault="005624B5" w:rsidP="005624B5">
      <w:pPr>
        <w:autoSpaceDE w:val="0"/>
        <w:autoSpaceDN w:val="0"/>
        <w:adjustRightInd w:val="0"/>
        <w:spacing w:after="0" w:line="240" w:lineRule="auto"/>
        <w:jc w:val="both"/>
        <w:rPr>
          <w:rFonts w:ascii="Times New Roman" w:hAnsi="Times New Roman" w:cs="Times New Roman"/>
          <w:b/>
          <w:sz w:val="32"/>
          <w:szCs w:val="32"/>
        </w:rPr>
      </w:pPr>
    </w:p>
    <w:p w:rsidR="00980174" w:rsidRPr="007D5F18" w:rsidRDefault="0027774F" w:rsidP="005624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b/>
          <w:sz w:val="32"/>
          <w:szCs w:val="32"/>
        </w:rPr>
        <w:t>Significance of Harvard Mode</w:t>
      </w:r>
      <w:r w:rsidR="005624B5" w:rsidRPr="007D5F18">
        <w:rPr>
          <w:rFonts w:ascii="Times New Roman" w:hAnsi="Times New Roman" w:cs="Times New Roman"/>
          <w:sz w:val="32"/>
          <w:szCs w:val="32"/>
        </w:rPr>
        <w:t>l</w:t>
      </w:r>
      <w:proofErr w:type="gramStart"/>
      <w:r w:rsidR="005624B5" w:rsidRPr="007D5F18">
        <w:rPr>
          <w:rFonts w:ascii="Times New Roman" w:hAnsi="Times New Roman" w:cs="Times New Roman"/>
          <w:sz w:val="32"/>
          <w:szCs w:val="32"/>
        </w:rPr>
        <w:t>:-</w:t>
      </w:r>
      <w:proofErr w:type="gramEnd"/>
      <w:r w:rsidRPr="007D5F18">
        <w:rPr>
          <w:rFonts w:ascii="Times New Roman" w:hAnsi="Times New Roman" w:cs="Times New Roman"/>
          <w:sz w:val="32"/>
          <w:szCs w:val="32"/>
        </w:rPr>
        <w:t xml:space="preserve"> </w:t>
      </w:r>
      <w:r w:rsidRPr="007D5F18">
        <w:rPr>
          <w:rFonts w:ascii="Times New Roman" w:hAnsi="Times New Roman" w:cs="Times New Roman"/>
          <w:iCs/>
          <w:sz w:val="32"/>
          <w:szCs w:val="32"/>
        </w:rPr>
        <w:t>It serves as a guide to practice. It assists to set th</w:t>
      </w:r>
      <w:r w:rsidR="005624B5" w:rsidRPr="007D5F18">
        <w:rPr>
          <w:rFonts w:ascii="Times New Roman" w:hAnsi="Times New Roman" w:cs="Times New Roman"/>
          <w:iCs/>
          <w:sz w:val="32"/>
          <w:szCs w:val="32"/>
        </w:rPr>
        <w:t xml:space="preserve">e framework upon which </w:t>
      </w:r>
      <w:r w:rsidRPr="007D5F18">
        <w:rPr>
          <w:rFonts w:ascii="Times New Roman" w:hAnsi="Times New Roman" w:cs="Times New Roman"/>
          <w:iCs/>
          <w:sz w:val="32"/>
          <w:szCs w:val="32"/>
        </w:rPr>
        <w:t>the principles of HRM could be applied for better results.</w:t>
      </w:r>
    </w:p>
    <w:p w:rsidR="00BC35D2" w:rsidRPr="007D5F18" w:rsidRDefault="00BC35D2" w:rsidP="0027774F">
      <w:pPr>
        <w:ind w:left="360"/>
        <w:rPr>
          <w:rFonts w:ascii="Times New Roman" w:hAnsi="Times New Roman" w:cs="Times New Roman"/>
          <w:b/>
          <w:color w:val="000000"/>
          <w:sz w:val="32"/>
          <w:szCs w:val="32"/>
        </w:rPr>
      </w:pPr>
    </w:p>
    <w:p w:rsidR="0027774F" w:rsidRPr="007D5F18" w:rsidRDefault="005624B5" w:rsidP="0027774F">
      <w:pPr>
        <w:ind w:left="360"/>
        <w:rPr>
          <w:rFonts w:ascii="Times New Roman" w:hAnsi="Times New Roman" w:cs="Times New Roman"/>
          <w:b/>
          <w:color w:val="000000"/>
          <w:sz w:val="32"/>
          <w:szCs w:val="32"/>
        </w:rPr>
      </w:pPr>
      <w:r w:rsidRPr="007D5F18">
        <w:rPr>
          <w:rFonts w:ascii="Times New Roman" w:hAnsi="Times New Roman" w:cs="Times New Roman"/>
          <w:b/>
          <w:color w:val="000000"/>
          <w:sz w:val="32"/>
          <w:szCs w:val="32"/>
        </w:rPr>
        <w:t>1.9.3 GUEST’S MODEL:-</w:t>
      </w:r>
    </w:p>
    <w:p w:rsidR="00980174" w:rsidRPr="007D5F18" w:rsidRDefault="00BC35D2" w:rsidP="00BC35D2">
      <w:pPr>
        <w:ind w:left="360"/>
        <w:rPr>
          <w:rFonts w:ascii="Times New Roman" w:hAnsi="Times New Roman" w:cs="Times New Roman"/>
          <w:b/>
          <w:color w:val="000000"/>
          <w:sz w:val="32"/>
          <w:szCs w:val="32"/>
        </w:rPr>
      </w:pPr>
      <w:r w:rsidRPr="007D5F18">
        <w:rPr>
          <w:rFonts w:ascii="Times New Roman" w:hAnsi="Times New Roman" w:cs="Times New Roman"/>
          <w:b/>
          <w:noProof/>
          <w:color w:val="000000"/>
          <w:sz w:val="32"/>
          <w:szCs w:val="32"/>
          <w:lang w:val="en-IN" w:eastAsia="en-IN"/>
        </w:rPr>
        <w:drawing>
          <wp:inline distT="0" distB="0" distL="0" distR="0">
            <wp:extent cx="5943600" cy="4513580"/>
            <wp:effectExtent l="0" t="0" r="0" b="1270"/>
            <wp:docPr id="2"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Grp="1" noChangeAspect="1" noChangeArrowheads="1"/>
                    </pic:cNvPicPr>
                  </pic:nvPicPr>
                  <pic:blipFill>
                    <a:blip r:embed="rId7" cstate="print"/>
                    <a:srcRect/>
                    <a:stretch>
                      <a:fillRect/>
                    </a:stretch>
                  </pic:blipFill>
                  <pic:spPr bwMode="auto">
                    <a:xfrm>
                      <a:off x="0" y="0"/>
                      <a:ext cx="5943600" cy="4513580"/>
                    </a:xfrm>
                    <a:prstGeom prst="rect">
                      <a:avLst/>
                    </a:prstGeom>
                    <a:noFill/>
                    <a:ln w="9525">
                      <a:noFill/>
                      <a:miter lim="800000"/>
                      <a:headEnd/>
                      <a:tailEnd/>
                    </a:ln>
                    <a:effectLst/>
                  </pic:spPr>
                </pic:pic>
              </a:graphicData>
            </a:graphic>
          </wp:inline>
        </w:drawing>
      </w:r>
      <w:r w:rsidR="00980174" w:rsidRPr="007D5F18">
        <w:rPr>
          <w:rFonts w:ascii="Times New Roman" w:eastAsia="Times New Roman" w:hAnsi="Times New Roman" w:cs="Times New Roman"/>
          <w:color w:val="000000"/>
          <w:sz w:val="32"/>
          <w:szCs w:val="32"/>
        </w:rPr>
        <w:t>David Guest's (1989, 1997) model of HRM has 6 dimensions of analysis:</w:t>
      </w:r>
    </w:p>
    <w:p w:rsidR="00980174" w:rsidRPr="007D5F18" w:rsidRDefault="00980174"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HRM strategy</w:t>
      </w:r>
    </w:p>
    <w:p w:rsidR="00980174" w:rsidRPr="007D5F18" w:rsidRDefault="00980174"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HRM practices</w:t>
      </w:r>
    </w:p>
    <w:p w:rsidR="00980174" w:rsidRPr="007D5F18" w:rsidRDefault="00980174"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HRM outcomes</w:t>
      </w:r>
    </w:p>
    <w:p w:rsidR="00980174" w:rsidRPr="007D5F18" w:rsidRDefault="005624B5"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lastRenderedPageBreak/>
        <w:t>Behavior</w:t>
      </w:r>
      <w:r w:rsidR="00980174" w:rsidRPr="007D5F18">
        <w:rPr>
          <w:rFonts w:ascii="Times New Roman" w:eastAsia="Times New Roman" w:hAnsi="Times New Roman" w:cs="Times New Roman"/>
          <w:color w:val="000000"/>
          <w:sz w:val="32"/>
          <w:szCs w:val="32"/>
        </w:rPr>
        <w:t xml:space="preserve"> outcomes</w:t>
      </w:r>
    </w:p>
    <w:p w:rsidR="00980174" w:rsidRPr="007D5F18" w:rsidRDefault="00980174"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Performance outcomes</w:t>
      </w:r>
    </w:p>
    <w:p w:rsidR="00980174" w:rsidRPr="007D5F18" w:rsidRDefault="00980174" w:rsidP="005624B5">
      <w:pPr>
        <w:numPr>
          <w:ilvl w:val="0"/>
          <w:numId w:val="17"/>
        </w:numPr>
        <w:spacing w:before="90" w:after="90"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Financial outcomes</w:t>
      </w:r>
    </w:p>
    <w:p w:rsidR="00980174" w:rsidRPr="007D5F18" w:rsidRDefault="00980174" w:rsidP="005624B5">
      <w:pPr>
        <w:spacing w:before="100" w:beforeAutospacing="1" w:after="100" w:afterAutospacing="1"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The model is prescriptive in the sense that it is based on the assumption that HRM is distinctively different from traditional personnel management (rooted in strategic management, etc.).It is idealistic, implicitly embodying the belief that fundamental elements of the HRM approach (essentially those of the Harvard map) such as commitment have a direct relationship with valued business consequences.</w:t>
      </w:r>
    </w:p>
    <w:p w:rsidR="00395220" w:rsidRPr="007D5F18" w:rsidRDefault="005624B5" w:rsidP="005624B5">
      <w:pPr>
        <w:spacing w:before="100" w:beforeAutospacing="1" w:after="100" w:afterAutospacing="1" w:line="240" w:lineRule="auto"/>
        <w:jc w:val="both"/>
        <w:rPr>
          <w:rFonts w:ascii="Times New Roman" w:eastAsia="Times New Roman" w:hAnsi="Times New Roman" w:cs="Times New Roman"/>
          <w:color w:val="000000"/>
          <w:sz w:val="32"/>
          <w:szCs w:val="32"/>
        </w:rPr>
      </w:pPr>
      <w:r w:rsidRPr="007D5F18">
        <w:rPr>
          <w:rFonts w:ascii="Times New Roman" w:eastAsia="Times New Roman" w:hAnsi="Times New Roman" w:cs="Times New Roman"/>
          <w:color w:val="000000"/>
          <w:sz w:val="32"/>
          <w:szCs w:val="32"/>
        </w:rPr>
        <w:t xml:space="preserve">                </w:t>
      </w:r>
      <w:r w:rsidR="00980174" w:rsidRPr="007D5F18">
        <w:rPr>
          <w:rFonts w:ascii="Times New Roman" w:eastAsia="Times New Roman" w:hAnsi="Times New Roman" w:cs="Times New Roman"/>
          <w:color w:val="000000"/>
          <w:sz w:val="32"/>
          <w:szCs w:val="32"/>
        </w:rPr>
        <w:t>However, Guest has acknowledged that the concept of commitment is 'messy' and that the relationship between commitment and high performance is (or, perhaps, was - given the age of this material) difficult to establish. It also employs a 'flow' approach, seeing strategy underpinning practice, leading to a variety of desired outcomes.</w:t>
      </w:r>
      <w:r w:rsidRPr="007D5F18">
        <w:rPr>
          <w:rFonts w:ascii="Times New Roman" w:eastAsia="Times New Roman" w:hAnsi="Times New Roman" w:cs="Times New Roman"/>
          <w:color w:val="000000"/>
          <w:sz w:val="32"/>
          <w:szCs w:val="32"/>
        </w:rPr>
        <w:t xml:space="preserve"> </w:t>
      </w:r>
      <w:r w:rsidR="00980174" w:rsidRPr="007D5F18">
        <w:rPr>
          <w:rFonts w:ascii="Times New Roman" w:eastAsia="Times New Roman" w:hAnsi="Times New Roman" w:cs="Times New Roman"/>
          <w:color w:val="000000"/>
          <w:sz w:val="32"/>
          <w:szCs w:val="32"/>
        </w:rPr>
        <w:t>Like its American predecessors, this UK model is unitarist (tying employee behaviour and commitment into the goals of strategic management) and lukewarm on the value of trade unions. The employee relationship is viewed as one between the individual and the organization.</w:t>
      </w:r>
    </w:p>
    <w:p w:rsidR="00395220" w:rsidRPr="007D5F18" w:rsidRDefault="006617B5" w:rsidP="005624B5">
      <w:pPr>
        <w:pStyle w:val="ListParagraph"/>
        <w:numPr>
          <w:ilvl w:val="2"/>
          <w:numId w:val="19"/>
        </w:numPr>
        <w:spacing w:line="360" w:lineRule="auto"/>
        <w:jc w:val="both"/>
        <w:rPr>
          <w:rFonts w:ascii="Times New Roman" w:hAnsi="Times New Roman" w:cs="Times New Roman"/>
          <w:b/>
          <w:sz w:val="32"/>
          <w:szCs w:val="32"/>
        </w:rPr>
      </w:pPr>
      <w:r w:rsidRPr="007D5F18">
        <w:rPr>
          <w:rFonts w:ascii="Times New Roman" w:hAnsi="Times New Roman" w:cs="Times New Roman"/>
          <w:b/>
          <w:sz w:val="32"/>
          <w:szCs w:val="32"/>
        </w:rPr>
        <w:t>Warwick Model</w:t>
      </w:r>
      <w:r w:rsidR="0027774F" w:rsidRPr="007D5F18">
        <w:rPr>
          <w:rFonts w:ascii="Times New Roman" w:hAnsi="Times New Roman" w:cs="Times New Roman"/>
          <w:b/>
          <w:sz w:val="32"/>
          <w:szCs w:val="32"/>
        </w:rPr>
        <w:t>:</w:t>
      </w:r>
    </w:p>
    <w:p w:rsidR="00BC35D2" w:rsidRPr="007D5F18" w:rsidRDefault="00BC35D2" w:rsidP="00BC35D2">
      <w:pPr>
        <w:spacing w:line="360" w:lineRule="auto"/>
        <w:jc w:val="both"/>
        <w:rPr>
          <w:rFonts w:ascii="Times New Roman" w:hAnsi="Times New Roman" w:cs="Times New Roman"/>
          <w:b/>
          <w:sz w:val="32"/>
          <w:szCs w:val="32"/>
        </w:rPr>
      </w:pPr>
      <w:r w:rsidRPr="007D5F18">
        <w:rPr>
          <w:rFonts w:ascii="Times New Roman" w:hAnsi="Times New Roman" w:cs="Times New Roman"/>
          <w:b/>
          <w:noProof/>
          <w:sz w:val="32"/>
          <w:szCs w:val="32"/>
          <w:lang w:val="en-IN" w:eastAsia="en-IN"/>
        </w:rPr>
        <w:lastRenderedPageBreak/>
        <w:drawing>
          <wp:inline distT="0" distB="0" distL="0" distR="0">
            <wp:extent cx="5943600" cy="4457700"/>
            <wp:effectExtent l="0" t="0" r="0" b="0"/>
            <wp:docPr id="3" name="Pictur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Grp="1"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a:effectLst/>
                  </pic:spPr>
                </pic:pic>
              </a:graphicData>
            </a:graphic>
          </wp:inline>
        </w:drawing>
      </w:r>
      <w:bookmarkStart w:id="0" w:name="_GoBack"/>
      <w:bookmarkEnd w:id="0"/>
    </w:p>
    <w:p w:rsidR="005624B5" w:rsidRPr="007D5F18" w:rsidRDefault="005624B5" w:rsidP="005624B5">
      <w:pPr>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 xml:space="preserve">      This model emanates from the Centre for Corporate Strategy and Change at the University of Warwick and with two particular researchers, Hendry and Pettigrew (1990). The Warwick model draws heavily from the Harvard framework to extend the analysis of HRM and has five elements:</w:t>
      </w:r>
    </w:p>
    <w:p w:rsidR="005624B5" w:rsidRPr="007D5F18" w:rsidRDefault="005624B5" w:rsidP="006617B5">
      <w:pPr>
        <w:pStyle w:val="ListParagraph"/>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1. Outer context</w:t>
      </w:r>
    </w:p>
    <w:p w:rsidR="005624B5" w:rsidRPr="007D5F18" w:rsidRDefault="005624B5" w:rsidP="006617B5">
      <w:pPr>
        <w:pStyle w:val="ListParagraph"/>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2. Inner Context</w:t>
      </w:r>
    </w:p>
    <w:p w:rsidR="005624B5" w:rsidRPr="007D5F18" w:rsidRDefault="005624B5" w:rsidP="006617B5">
      <w:pPr>
        <w:pStyle w:val="ListParagraph"/>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3. Business strategy content</w:t>
      </w:r>
    </w:p>
    <w:p w:rsidR="005624B5" w:rsidRPr="007D5F18" w:rsidRDefault="005624B5" w:rsidP="006617B5">
      <w:pPr>
        <w:pStyle w:val="ListParagraph"/>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4. HRM Context</w:t>
      </w:r>
    </w:p>
    <w:p w:rsidR="006617B5" w:rsidRPr="007D5F18" w:rsidRDefault="005624B5" w:rsidP="006617B5">
      <w:pPr>
        <w:pStyle w:val="ListParagraph"/>
        <w:autoSpaceDE w:val="0"/>
        <w:autoSpaceDN w:val="0"/>
        <w:adjustRightInd w:val="0"/>
        <w:spacing w:after="0" w:line="240" w:lineRule="auto"/>
        <w:rPr>
          <w:rFonts w:ascii="Times New Roman" w:hAnsi="Times New Roman" w:cs="Times New Roman"/>
          <w:sz w:val="32"/>
          <w:szCs w:val="32"/>
        </w:rPr>
      </w:pPr>
      <w:r w:rsidRPr="007D5F18">
        <w:rPr>
          <w:rFonts w:ascii="Times New Roman" w:hAnsi="Times New Roman" w:cs="Times New Roman"/>
          <w:sz w:val="32"/>
          <w:szCs w:val="32"/>
        </w:rPr>
        <w:t xml:space="preserve">5. HRM content </w:t>
      </w:r>
    </w:p>
    <w:p w:rsidR="006617B5" w:rsidRPr="007D5F18" w:rsidRDefault="006617B5" w:rsidP="006617B5">
      <w:pPr>
        <w:pStyle w:val="ListParagraph"/>
        <w:autoSpaceDE w:val="0"/>
        <w:autoSpaceDN w:val="0"/>
        <w:adjustRightInd w:val="0"/>
        <w:spacing w:after="0" w:line="240" w:lineRule="auto"/>
        <w:rPr>
          <w:rFonts w:ascii="Times New Roman" w:hAnsi="Times New Roman" w:cs="Times New Roman"/>
          <w:sz w:val="32"/>
          <w:szCs w:val="32"/>
        </w:rPr>
      </w:pPr>
    </w:p>
    <w:p w:rsidR="0027774F" w:rsidRPr="007D5F18" w:rsidRDefault="006617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 xml:space="preserve">The model takes </w:t>
      </w:r>
      <w:r w:rsidRPr="007D5F18">
        <w:rPr>
          <w:rFonts w:ascii="Times New Roman" w:hAnsi="Times New Roman" w:cs="Times New Roman"/>
          <w:sz w:val="32"/>
          <w:szCs w:val="32"/>
        </w:rPr>
        <w:t>cognizance</w:t>
      </w:r>
      <w:r w:rsidR="005624B5" w:rsidRPr="007D5F18">
        <w:rPr>
          <w:rFonts w:ascii="Times New Roman" w:hAnsi="Times New Roman" w:cs="Times New Roman"/>
          <w:sz w:val="32"/>
          <w:szCs w:val="32"/>
        </w:rPr>
        <w:t xml:space="preserve"> of HRM business strategy and HRM practices,</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the external and internal context in which these activities take place, and the</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process by which such change takes place, including interactions between</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changes in both context and content. The strength of the model is that it</w:t>
      </w:r>
      <w:r w:rsidRPr="007D5F18">
        <w:rPr>
          <w:rFonts w:ascii="Times New Roman" w:hAnsi="Times New Roman" w:cs="Times New Roman"/>
          <w:sz w:val="32"/>
          <w:szCs w:val="32"/>
        </w:rPr>
        <w:t xml:space="preserve"> identifies</w:t>
      </w:r>
      <w:r w:rsidR="005624B5" w:rsidRPr="007D5F18">
        <w:rPr>
          <w:rFonts w:ascii="Times New Roman" w:hAnsi="Times New Roman" w:cs="Times New Roman"/>
          <w:sz w:val="32"/>
          <w:szCs w:val="32"/>
        </w:rPr>
        <w:t xml:space="preserve"> and classifies important environmental influence on HRM. Hendry</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 xml:space="preserve">and Pettigrew’s research focused on mapping </w:t>
      </w:r>
      <w:r w:rsidR="005624B5" w:rsidRPr="007D5F18">
        <w:rPr>
          <w:rFonts w:ascii="Times New Roman" w:hAnsi="Times New Roman" w:cs="Times New Roman"/>
          <w:sz w:val="32"/>
          <w:szCs w:val="32"/>
        </w:rPr>
        <w:lastRenderedPageBreak/>
        <w:t>the context, identifying an</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inner (organizational) context and an external (wider environment) context</w:t>
      </w:r>
      <w:r w:rsidRPr="007D5F18">
        <w:rPr>
          <w:rFonts w:ascii="Times New Roman" w:hAnsi="Times New Roman" w:cs="Times New Roman"/>
          <w:sz w:val="32"/>
          <w:szCs w:val="32"/>
        </w:rPr>
        <w:t xml:space="preserve"> </w:t>
      </w:r>
      <w:r w:rsidR="005624B5" w:rsidRPr="007D5F18">
        <w:rPr>
          <w:rFonts w:ascii="Times New Roman" w:hAnsi="Times New Roman" w:cs="Times New Roman"/>
          <w:sz w:val="32"/>
          <w:szCs w:val="32"/>
        </w:rPr>
        <w:t>and exploring how HRM adapted to changes in context.</w:t>
      </w:r>
    </w:p>
    <w:p w:rsidR="006617B5" w:rsidRPr="007D5F18" w:rsidRDefault="006617B5" w:rsidP="006617B5">
      <w:pPr>
        <w:autoSpaceDE w:val="0"/>
        <w:autoSpaceDN w:val="0"/>
        <w:adjustRightInd w:val="0"/>
        <w:spacing w:after="0" w:line="240" w:lineRule="auto"/>
        <w:jc w:val="both"/>
        <w:rPr>
          <w:rFonts w:ascii="Times New Roman" w:hAnsi="Times New Roman" w:cs="Times New Roman"/>
          <w:sz w:val="32"/>
          <w:szCs w:val="32"/>
        </w:rPr>
      </w:pPr>
    </w:p>
    <w:p w:rsidR="000C391E" w:rsidRPr="007D5F18" w:rsidRDefault="006617B5" w:rsidP="000C391E">
      <w:pPr>
        <w:spacing w:line="360" w:lineRule="auto"/>
        <w:jc w:val="both"/>
        <w:rPr>
          <w:rFonts w:ascii="Times New Roman" w:hAnsi="Times New Roman" w:cs="Times New Roman"/>
          <w:b/>
          <w:sz w:val="32"/>
          <w:szCs w:val="32"/>
        </w:rPr>
      </w:pPr>
      <w:r w:rsidRPr="007D5F18">
        <w:rPr>
          <w:rFonts w:ascii="Times New Roman" w:hAnsi="Times New Roman" w:cs="Times New Roman"/>
          <w:b/>
          <w:sz w:val="32"/>
          <w:szCs w:val="32"/>
        </w:rPr>
        <w:t xml:space="preserve">1.9.5 </w:t>
      </w:r>
      <w:r w:rsidR="000C391E" w:rsidRPr="007D5F18">
        <w:rPr>
          <w:rFonts w:ascii="Times New Roman" w:hAnsi="Times New Roman" w:cs="Times New Roman"/>
          <w:b/>
          <w:sz w:val="32"/>
          <w:szCs w:val="32"/>
        </w:rPr>
        <w:t>Storey Model</w:t>
      </w:r>
      <w:r w:rsidRPr="007D5F18">
        <w:rPr>
          <w:rFonts w:ascii="Times New Roman" w:hAnsi="Times New Roman" w:cs="Times New Roman"/>
          <w:b/>
          <w:sz w:val="32"/>
          <w:szCs w:val="32"/>
        </w:rPr>
        <w:t>:</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The ‘Storey Model’ is derived from the s</w:t>
      </w:r>
      <w:r w:rsidR="006617B5" w:rsidRPr="007D5F18">
        <w:rPr>
          <w:rFonts w:ascii="Times New Roman" w:hAnsi="Times New Roman" w:cs="Times New Roman"/>
          <w:sz w:val="32"/>
          <w:szCs w:val="32"/>
        </w:rPr>
        <w:t xml:space="preserve">peculative accounts of what the </w:t>
      </w:r>
      <w:r w:rsidRPr="007D5F18">
        <w:rPr>
          <w:rFonts w:ascii="Times New Roman" w:hAnsi="Times New Roman" w:cs="Times New Roman"/>
          <w:sz w:val="32"/>
          <w:szCs w:val="32"/>
        </w:rPr>
        <w:t>HRM paradigm might consist of and from the literature on the ‘</w:t>
      </w:r>
      <w:r w:rsidR="006617B5" w:rsidRPr="007D5F18">
        <w:rPr>
          <w:rFonts w:ascii="Times New Roman" w:hAnsi="Times New Roman" w:cs="Times New Roman"/>
          <w:sz w:val="32"/>
          <w:szCs w:val="32"/>
        </w:rPr>
        <w:t xml:space="preserve">standard </w:t>
      </w:r>
      <w:r w:rsidRPr="007D5F18">
        <w:rPr>
          <w:rFonts w:ascii="Times New Roman" w:hAnsi="Times New Roman" w:cs="Times New Roman"/>
          <w:sz w:val="32"/>
          <w:szCs w:val="32"/>
        </w:rPr>
        <w:t>modems’. The model demonstrates the difference</w:t>
      </w:r>
      <w:r w:rsidR="006617B5" w:rsidRPr="007D5F18">
        <w:rPr>
          <w:rFonts w:ascii="Times New Roman" w:hAnsi="Times New Roman" w:cs="Times New Roman"/>
          <w:sz w:val="32"/>
          <w:szCs w:val="32"/>
        </w:rPr>
        <w:t xml:space="preserve"> between what Storey </w:t>
      </w:r>
      <w:r w:rsidRPr="007D5F18">
        <w:rPr>
          <w:rFonts w:ascii="Times New Roman" w:hAnsi="Times New Roman" w:cs="Times New Roman"/>
          <w:sz w:val="32"/>
          <w:szCs w:val="32"/>
        </w:rPr>
        <w:t>termed the ‘personnel and industrials’</w:t>
      </w:r>
      <w:r w:rsidR="006617B5" w:rsidRPr="007D5F18">
        <w:rPr>
          <w:rFonts w:ascii="Times New Roman" w:hAnsi="Times New Roman" w:cs="Times New Roman"/>
          <w:sz w:val="32"/>
          <w:szCs w:val="32"/>
        </w:rPr>
        <w:t xml:space="preserve"> and the HRM paradigm. His model </w:t>
      </w:r>
      <w:r w:rsidRPr="007D5F18">
        <w:rPr>
          <w:rFonts w:ascii="Times New Roman" w:hAnsi="Times New Roman" w:cs="Times New Roman"/>
          <w:sz w:val="32"/>
          <w:szCs w:val="32"/>
        </w:rPr>
        <w:t>also has four parts:</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1. Beliefs and assumptions</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2. Strategic aspects</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3. Line management</w:t>
      </w:r>
    </w:p>
    <w:p w:rsidR="006617B5" w:rsidRPr="007D5F18" w:rsidRDefault="006617B5" w:rsidP="006617B5">
      <w:pPr>
        <w:spacing w:line="360" w:lineRule="auto"/>
        <w:jc w:val="both"/>
        <w:rPr>
          <w:rFonts w:ascii="Times New Roman" w:hAnsi="Times New Roman" w:cs="Times New Roman"/>
          <w:sz w:val="32"/>
          <w:szCs w:val="32"/>
        </w:rPr>
      </w:pPr>
      <w:r w:rsidRPr="007D5F18">
        <w:rPr>
          <w:rFonts w:ascii="Times New Roman" w:hAnsi="Times New Roman" w:cs="Times New Roman"/>
          <w:sz w:val="32"/>
          <w:szCs w:val="32"/>
        </w:rPr>
        <w:t xml:space="preserve">4. Key levers </w:t>
      </w:r>
    </w:p>
    <w:p w:rsidR="005624B5" w:rsidRPr="007D5F18" w:rsidRDefault="005624B5" w:rsidP="006617B5">
      <w:pPr>
        <w:spacing w:line="360" w:lineRule="auto"/>
        <w:jc w:val="both"/>
        <w:rPr>
          <w:rFonts w:ascii="Times New Roman" w:hAnsi="Times New Roman" w:cs="Times New Roman"/>
          <w:sz w:val="32"/>
          <w:szCs w:val="32"/>
        </w:rPr>
      </w:pPr>
      <w:r w:rsidRPr="007D5F18">
        <w:rPr>
          <w:rFonts w:ascii="Times New Roman" w:hAnsi="Times New Roman" w:cs="Times New Roman"/>
          <w:iCs/>
          <w:sz w:val="32"/>
          <w:szCs w:val="32"/>
        </w:rPr>
        <w:t xml:space="preserve"> The model is</w:t>
      </w:r>
      <w:r w:rsidR="006617B5" w:rsidRPr="007D5F18">
        <w:rPr>
          <w:rFonts w:ascii="Times New Roman" w:hAnsi="Times New Roman" w:cs="Times New Roman"/>
          <w:sz w:val="32"/>
          <w:szCs w:val="32"/>
        </w:rPr>
        <w:t xml:space="preserve"> </w:t>
      </w:r>
      <w:r w:rsidRPr="007D5F18">
        <w:rPr>
          <w:rFonts w:ascii="Times New Roman" w:hAnsi="Times New Roman" w:cs="Times New Roman"/>
          <w:iCs/>
          <w:sz w:val="32"/>
          <w:szCs w:val="32"/>
        </w:rPr>
        <w:t>built on the following principles</w:t>
      </w:r>
      <w:r w:rsidRPr="007D5F18">
        <w:rPr>
          <w:rFonts w:ascii="Times New Roman" w:hAnsi="Times New Roman" w:cs="Times New Roman"/>
          <w:i/>
          <w:iCs/>
          <w:sz w:val="32"/>
          <w:szCs w:val="32"/>
        </w:rPr>
        <w:t>.</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1. Increase the trust and commitment of employee</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2. Corporate planning</w:t>
      </w:r>
    </w:p>
    <w:p w:rsidR="005624B5" w:rsidRPr="007D5F18" w:rsidRDefault="005624B5" w:rsidP="006617B5">
      <w:pPr>
        <w:autoSpaceDE w:val="0"/>
        <w:autoSpaceDN w:val="0"/>
        <w:adjustRightInd w:val="0"/>
        <w:spacing w:after="0" w:line="240" w:lineRule="auto"/>
        <w:jc w:val="both"/>
        <w:rPr>
          <w:rFonts w:ascii="Times New Roman" w:hAnsi="Times New Roman" w:cs="Times New Roman"/>
          <w:sz w:val="32"/>
          <w:szCs w:val="32"/>
        </w:rPr>
      </w:pPr>
      <w:r w:rsidRPr="007D5F18">
        <w:rPr>
          <w:rFonts w:ascii="Times New Roman" w:hAnsi="Times New Roman" w:cs="Times New Roman"/>
          <w:sz w:val="32"/>
          <w:szCs w:val="32"/>
        </w:rPr>
        <w:t>3. Transformational leadership role of the head</w:t>
      </w:r>
    </w:p>
    <w:p w:rsidR="005624B5" w:rsidRPr="007D5F18" w:rsidRDefault="005624B5" w:rsidP="006617B5">
      <w:pPr>
        <w:spacing w:line="360" w:lineRule="auto"/>
        <w:jc w:val="both"/>
        <w:rPr>
          <w:rFonts w:ascii="Times New Roman" w:hAnsi="Times New Roman" w:cs="Times New Roman"/>
          <w:b/>
          <w:sz w:val="32"/>
          <w:szCs w:val="32"/>
        </w:rPr>
      </w:pPr>
      <w:r w:rsidRPr="007D5F18">
        <w:rPr>
          <w:rFonts w:ascii="Times New Roman" w:hAnsi="Times New Roman" w:cs="Times New Roman"/>
          <w:sz w:val="32"/>
          <w:szCs w:val="32"/>
        </w:rPr>
        <w:t>4. Harmonization of conditions, performance must be related to pay.</w:t>
      </w:r>
    </w:p>
    <w:p w:rsidR="00A75CB1" w:rsidRPr="007D5F18" w:rsidRDefault="00A75CB1" w:rsidP="000C391E">
      <w:pPr>
        <w:spacing w:line="360" w:lineRule="auto"/>
        <w:jc w:val="both"/>
        <w:rPr>
          <w:rFonts w:ascii="Times New Roman" w:hAnsi="Times New Roman" w:cs="Times New Roman"/>
          <w:b/>
          <w:sz w:val="32"/>
          <w:szCs w:val="32"/>
        </w:rPr>
      </w:pPr>
    </w:p>
    <w:sectPr w:rsidR="00A75CB1" w:rsidRPr="007D5F18" w:rsidSect="007D5F18">
      <w:pgSz w:w="12240" w:h="15840"/>
      <w:pgMar w:top="1440" w:right="36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6F5"/>
    <w:multiLevelType w:val="multilevel"/>
    <w:tmpl w:val="C55002CA"/>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24C2F"/>
    <w:multiLevelType w:val="multilevel"/>
    <w:tmpl w:val="C5A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E3FD8"/>
    <w:multiLevelType w:val="hybridMultilevel"/>
    <w:tmpl w:val="F45ABB9E"/>
    <w:lvl w:ilvl="0" w:tplc="1C681CC8">
      <w:start w:val="1"/>
      <w:numFmt w:val="decimal"/>
      <w:lvlText w:val="%1."/>
      <w:lvlJc w:val="left"/>
      <w:pPr>
        <w:tabs>
          <w:tab w:val="num" w:pos="720"/>
        </w:tabs>
        <w:ind w:left="720" w:hanging="360"/>
      </w:pPr>
    </w:lvl>
    <w:lvl w:ilvl="1" w:tplc="9D46FEEE" w:tentative="1">
      <w:start w:val="1"/>
      <w:numFmt w:val="decimal"/>
      <w:lvlText w:val="%2."/>
      <w:lvlJc w:val="left"/>
      <w:pPr>
        <w:tabs>
          <w:tab w:val="num" w:pos="1440"/>
        </w:tabs>
        <w:ind w:left="1440" w:hanging="360"/>
      </w:pPr>
    </w:lvl>
    <w:lvl w:ilvl="2" w:tplc="AC6E6700" w:tentative="1">
      <w:start w:val="1"/>
      <w:numFmt w:val="decimal"/>
      <w:lvlText w:val="%3."/>
      <w:lvlJc w:val="left"/>
      <w:pPr>
        <w:tabs>
          <w:tab w:val="num" w:pos="2160"/>
        </w:tabs>
        <w:ind w:left="2160" w:hanging="360"/>
      </w:pPr>
    </w:lvl>
    <w:lvl w:ilvl="3" w:tplc="E656F42A" w:tentative="1">
      <w:start w:val="1"/>
      <w:numFmt w:val="decimal"/>
      <w:lvlText w:val="%4."/>
      <w:lvlJc w:val="left"/>
      <w:pPr>
        <w:tabs>
          <w:tab w:val="num" w:pos="2880"/>
        </w:tabs>
        <w:ind w:left="2880" w:hanging="360"/>
      </w:pPr>
    </w:lvl>
    <w:lvl w:ilvl="4" w:tplc="AAC6229C" w:tentative="1">
      <w:start w:val="1"/>
      <w:numFmt w:val="decimal"/>
      <w:lvlText w:val="%5."/>
      <w:lvlJc w:val="left"/>
      <w:pPr>
        <w:tabs>
          <w:tab w:val="num" w:pos="3600"/>
        </w:tabs>
        <w:ind w:left="3600" w:hanging="360"/>
      </w:pPr>
    </w:lvl>
    <w:lvl w:ilvl="5" w:tplc="FFA042AA" w:tentative="1">
      <w:start w:val="1"/>
      <w:numFmt w:val="decimal"/>
      <w:lvlText w:val="%6."/>
      <w:lvlJc w:val="left"/>
      <w:pPr>
        <w:tabs>
          <w:tab w:val="num" w:pos="4320"/>
        </w:tabs>
        <w:ind w:left="4320" w:hanging="360"/>
      </w:pPr>
    </w:lvl>
    <w:lvl w:ilvl="6" w:tplc="C5C6B726" w:tentative="1">
      <w:start w:val="1"/>
      <w:numFmt w:val="decimal"/>
      <w:lvlText w:val="%7."/>
      <w:lvlJc w:val="left"/>
      <w:pPr>
        <w:tabs>
          <w:tab w:val="num" w:pos="5040"/>
        </w:tabs>
        <w:ind w:left="5040" w:hanging="360"/>
      </w:pPr>
    </w:lvl>
    <w:lvl w:ilvl="7" w:tplc="B73ACCA2" w:tentative="1">
      <w:start w:val="1"/>
      <w:numFmt w:val="decimal"/>
      <w:lvlText w:val="%8."/>
      <w:lvlJc w:val="left"/>
      <w:pPr>
        <w:tabs>
          <w:tab w:val="num" w:pos="5760"/>
        </w:tabs>
        <w:ind w:left="5760" w:hanging="360"/>
      </w:pPr>
    </w:lvl>
    <w:lvl w:ilvl="8" w:tplc="FCB68362" w:tentative="1">
      <w:start w:val="1"/>
      <w:numFmt w:val="decimal"/>
      <w:lvlText w:val="%9."/>
      <w:lvlJc w:val="left"/>
      <w:pPr>
        <w:tabs>
          <w:tab w:val="num" w:pos="6480"/>
        </w:tabs>
        <w:ind w:left="6480" w:hanging="360"/>
      </w:pPr>
    </w:lvl>
  </w:abstractNum>
  <w:abstractNum w:abstractNumId="3">
    <w:nsid w:val="12306E41"/>
    <w:multiLevelType w:val="hybridMultilevel"/>
    <w:tmpl w:val="0B4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F58D7"/>
    <w:multiLevelType w:val="hybridMultilevel"/>
    <w:tmpl w:val="E2A461E8"/>
    <w:lvl w:ilvl="0" w:tplc="9B083204">
      <w:start w:val="1"/>
      <w:numFmt w:val="bullet"/>
      <w:lvlText w:val="•"/>
      <w:lvlJc w:val="left"/>
      <w:pPr>
        <w:tabs>
          <w:tab w:val="num" w:pos="720"/>
        </w:tabs>
        <w:ind w:left="720" w:hanging="360"/>
      </w:pPr>
      <w:rPr>
        <w:rFonts w:ascii="Arial" w:hAnsi="Arial" w:hint="default"/>
      </w:rPr>
    </w:lvl>
    <w:lvl w:ilvl="1" w:tplc="36C47F66" w:tentative="1">
      <w:start w:val="1"/>
      <w:numFmt w:val="bullet"/>
      <w:lvlText w:val="•"/>
      <w:lvlJc w:val="left"/>
      <w:pPr>
        <w:tabs>
          <w:tab w:val="num" w:pos="1440"/>
        </w:tabs>
        <w:ind w:left="1440" w:hanging="360"/>
      </w:pPr>
      <w:rPr>
        <w:rFonts w:ascii="Arial" w:hAnsi="Arial" w:hint="default"/>
      </w:rPr>
    </w:lvl>
    <w:lvl w:ilvl="2" w:tplc="13864470" w:tentative="1">
      <w:start w:val="1"/>
      <w:numFmt w:val="bullet"/>
      <w:lvlText w:val="•"/>
      <w:lvlJc w:val="left"/>
      <w:pPr>
        <w:tabs>
          <w:tab w:val="num" w:pos="2160"/>
        </w:tabs>
        <w:ind w:left="2160" w:hanging="360"/>
      </w:pPr>
      <w:rPr>
        <w:rFonts w:ascii="Arial" w:hAnsi="Arial" w:hint="default"/>
      </w:rPr>
    </w:lvl>
    <w:lvl w:ilvl="3" w:tplc="EE3E7AD8" w:tentative="1">
      <w:start w:val="1"/>
      <w:numFmt w:val="bullet"/>
      <w:lvlText w:val="•"/>
      <w:lvlJc w:val="left"/>
      <w:pPr>
        <w:tabs>
          <w:tab w:val="num" w:pos="2880"/>
        </w:tabs>
        <w:ind w:left="2880" w:hanging="360"/>
      </w:pPr>
      <w:rPr>
        <w:rFonts w:ascii="Arial" w:hAnsi="Arial" w:hint="default"/>
      </w:rPr>
    </w:lvl>
    <w:lvl w:ilvl="4" w:tplc="38349E8C" w:tentative="1">
      <w:start w:val="1"/>
      <w:numFmt w:val="bullet"/>
      <w:lvlText w:val="•"/>
      <w:lvlJc w:val="left"/>
      <w:pPr>
        <w:tabs>
          <w:tab w:val="num" w:pos="3600"/>
        </w:tabs>
        <w:ind w:left="3600" w:hanging="360"/>
      </w:pPr>
      <w:rPr>
        <w:rFonts w:ascii="Arial" w:hAnsi="Arial" w:hint="default"/>
      </w:rPr>
    </w:lvl>
    <w:lvl w:ilvl="5" w:tplc="ED1C0890" w:tentative="1">
      <w:start w:val="1"/>
      <w:numFmt w:val="bullet"/>
      <w:lvlText w:val="•"/>
      <w:lvlJc w:val="left"/>
      <w:pPr>
        <w:tabs>
          <w:tab w:val="num" w:pos="4320"/>
        </w:tabs>
        <w:ind w:left="4320" w:hanging="360"/>
      </w:pPr>
      <w:rPr>
        <w:rFonts w:ascii="Arial" w:hAnsi="Arial" w:hint="default"/>
      </w:rPr>
    </w:lvl>
    <w:lvl w:ilvl="6" w:tplc="ED685F9C" w:tentative="1">
      <w:start w:val="1"/>
      <w:numFmt w:val="bullet"/>
      <w:lvlText w:val="•"/>
      <w:lvlJc w:val="left"/>
      <w:pPr>
        <w:tabs>
          <w:tab w:val="num" w:pos="5040"/>
        </w:tabs>
        <w:ind w:left="5040" w:hanging="360"/>
      </w:pPr>
      <w:rPr>
        <w:rFonts w:ascii="Arial" w:hAnsi="Arial" w:hint="default"/>
      </w:rPr>
    </w:lvl>
    <w:lvl w:ilvl="7" w:tplc="8236BF9C" w:tentative="1">
      <w:start w:val="1"/>
      <w:numFmt w:val="bullet"/>
      <w:lvlText w:val="•"/>
      <w:lvlJc w:val="left"/>
      <w:pPr>
        <w:tabs>
          <w:tab w:val="num" w:pos="5760"/>
        </w:tabs>
        <w:ind w:left="5760" w:hanging="360"/>
      </w:pPr>
      <w:rPr>
        <w:rFonts w:ascii="Arial" w:hAnsi="Arial" w:hint="default"/>
      </w:rPr>
    </w:lvl>
    <w:lvl w:ilvl="8" w:tplc="59ACB614" w:tentative="1">
      <w:start w:val="1"/>
      <w:numFmt w:val="bullet"/>
      <w:lvlText w:val="•"/>
      <w:lvlJc w:val="left"/>
      <w:pPr>
        <w:tabs>
          <w:tab w:val="num" w:pos="6480"/>
        </w:tabs>
        <w:ind w:left="6480" w:hanging="360"/>
      </w:pPr>
      <w:rPr>
        <w:rFonts w:ascii="Arial" w:hAnsi="Arial" w:hint="default"/>
      </w:rPr>
    </w:lvl>
  </w:abstractNum>
  <w:abstractNum w:abstractNumId="5">
    <w:nsid w:val="24D12ED6"/>
    <w:multiLevelType w:val="multilevel"/>
    <w:tmpl w:val="D0CCB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534B7B"/>
    <w:multiLevelType w:val="hybridMultilevel"/>
    <w:tmpl w:val="CF523452"/>
    <w:lvl w:ilvl="0" w:tplc="9D24FB4A">
      <w:start w:val="1"/>
      <w:numFmt w:val="decimal"/>
      <w:lvlText w:val="%1."/>
      <w:lvlJc w:val="left"/>
      <w:pPr>
        <w:tabs>
          <w:tab w:val="num" w:pos="720"/>
        </w:tabs>
        <w:ind w:left="720" w:hanging="360"/>
      </w:pPr>
    </w:lvl>
    <w:lvl w:ilvl="1" w:tplc="CD44313E" w:tentative="1">
      <w:start w:val="1"/>
      <w:numFmt w:val="decimal"/>
      <w:lvlText w:val="%2."/>
      <w:lvlJc w:val="left"/>
      <w:pPr>
        <w:tabs>
          <w:tab w:val="num" w:pos="1440"/>
        </w:tabs>
        <w:ind w:left="1440" w:hanging="360"/>
      </w:pPr>
    </w:lvl>
    <w:lvl w:ilvl="2" w:tplc="8924BFFA" w:tentative="1">
      <w:start w:val="1"/>
      <w:numFmt w:val="decimal"/>
      <w:lvlText w:val="%3."/>
      <w:lvlJc w:val="left"/>
      <w:pPr>
        <w:tabs>
          <w:tab w:val="num" w:pos="2160"/>
        </w:tabs>
        <w:ind w:left="2160" w:hanging="360"/>
      </w:pPr>
    </w:lvl>
    <w:lvl w:ilvl="3" w:tplc="6C044F90" w:tentative="1">
      <w:start w:val="1"/>
      <w:numFmt w:val="decimal"/>
      <w:lvlText w:val="%4."/>
      <w:lvlJc w:val="left"/>
      <w:pPr>
        <w:tabs>
          <w:tab w:val="num" w:pos="2880"/>
        </w:tabs>
        <w:ind w:left="2880" w:hanging="360"/>
      </w:pPr>
    </w:lvl>
    <w:lvl w:ilvl="4" w:tplc="D79035A2" w:tentative="1">
      <w:start w:val="1"/>
      <w:numFmt w:val="decimal"/>
      <w:lvlText w:val="%5."/>
      <w:lvlJc w:val="left"/>
      <w:pPr>
        <w:tabs>
          <w:tab w:val="num" w:pos="3600"/>
        </w:tabs>
        <w:ind w:left="3600" w:hanging="360"/>
      </w:pPr>
    </w:lvl>
    <w:lvl w:ilvl="5" w:tplc="DE6C73E2" w:tentative="1">
      <w:start w:val="1"/>
      <w:numFmt w:val="decimal"/>
      <w:lvlText w:val="%6."/>
      <w:lvlJc w:val="left"/>
      <w:pPr>
        <w:tabs>
          <w:tab w:val="num" w:pos="4320"/>
        </w:tabs>
        <w:ind w:left="4320" w:hanging="360"/>
      </w:pPr>
    </w:lvl>
    <w:lvl w:ilvl="6" w:tplc="0370410E" w:tentative="1">
      <w:start w:val="1"/>
      <w:numFmt w:val="decimal"/>
      <w:lvlText w:val="%7."/>
      <w:lvlJc w:val="left"/>
      <w:pPr>
        <w:tabs>
          <w:tab w:val="num" w:pos="5040"/>
        </w:tabs>
        <w:ind w:left="5040" w:hanging="360"/>
      </w:pPr>
    </w:lvl>
    <w:lvl w:ilvl="7" w:tplc="26C6CB7A" w:tentative="1">
      <w:start w:val="1"/>
      <w:numFmt w:val="decimal"/>
      <w:lvlText w:val="%8."/>
      <w:lvlJc w:val="left"/>
      <w:pPr>
        <w:tabs>
          <w:tab w:val="num" w:pos="5760"/>
        </w:tabs>
        <w:ind w:left="5760" w:hanging="360"/>
      </w:pPr>
    </w:lvl>
    <w:lvl w:ilvl="8" w:tplc="B7E2FD64" w:tentative="1">
      <w:start w:val="1"/>
      <w:numFmt w:val="decimal"/>
      <w:lvlText w:val="%9."/>
      <w:lvlJc w:val="left"/>
      <w:pPr>
        <w:tabs>
          <w:tab w:val="num" w:pos="6480"/>
        </w:tabs>
        <w:ind w:left="6480" w:hanging="360"/>
      </w:pPr>
    </w:lvl>
  </w:abstractNum>
  <w:abstractNum w:abstractNumId="7">
    <w:nsid w:val="3E1F6AE0"/>
    <w:multiLevelType w:val="hybridMultilevel"/>
    <w:tmpl w:val="E5B4C786"/>
    <w:lvl w:ilvl="0" w:tplc="F862818E">
      <w:start w:val="1"/>
      <w:numFmt w:val="bullet"/>
      <w:lvlText w:val="•"/>
      <w:lvlJc w:val="left"/>
      <w:pPr>
        <w:tabs>
          <w:tab w:val="num" w:pos="720"/>
        </w:tabs>
        <w:ind w:left="720" w:hanging="360"/>
      </w:pPr>
      <w:rPr>
        <w:rFonts w:ascii="Arial" w:hAnsi="Arial" w:hint="default"/>
      </w:rPr>
    </w:lvl>
    <w:lvl w:ilvl="1" w:tplc="AFD4D6F6" w:tentative="1">
      <w:start w:val="1"/>
      <w:numFmt w:val="bullet"/>
      <w:lvlText w:val="•"/>
      <w:lvlJc w:val="left"/>
      <w:pPr>
        <w:tabs>
          <w:tab w:val="num" w:pos="1440"/>
        </w:tabs>
        <w:ind w:left="1440" w:hanging="360"/>
      </w:pPr>
      <w:rPr>
        <w:rFonts w:ascii="Arial" w:hAnsi="Arial" w:hint="default"/>
      </w:rPr>
    </w:lvl>
    <w:lvl w:ilvl="2" w:tplc="241C8B7E" w:tentative="1">
      <w:start w:val="1"/>
      <w:numFmt w:val="bullet"/>
      <w:lvlText w:val="•"/>
      <w:lvlJc w:val="left"/>
      <w:pPr>
        <w:tabs>
          <w:tab w:val="num" w:pos="2160"/>
        </w:tabs>
        <w:ind w:left="2160" w:hanging="360"/>
      </w:pPr>
      <w:rPr>
        <w:rFonts w:ascii="Arial" w:hAnsi="Arial" w:hint="default"/>
      </w:rPr>
    </w:lvl>
    <w:lvl w:ilvl="3" w:tplc="05862620" w:tentative="1">
      <w:start w:val="1"/>
      <w:numFmt w:val="bullet"/>
      <w:lvlText w:val="•"/>
      <w:lvlJc w:val="left"/>
      <w:pPr>
        <w:tabs>
          <w:tab w:val="num" w:pos="2880"/>
        </w:tabs>
        <w:ind w:left="2880" w:hanging="360"/>
      </w:pPr>
      <w:rPr>
        <w:rFonts w:ascii="Arial" w:hAnsi="Arial" w:hint="default"/>
      </w:rPr>
    </w:lvl>
    <w:lvl w:ilvl="4" w:tplc="1B2CD29E" w:tentative="1">
      <w:start w:val="1"/>
      <w:numFmt w:val="bullet"/>
      <w:lvlText w:val="•"/>
      <w:lvlJc w:val="left"/>
      <w:pPr>
        <w:tabs>
          <w:tab w:val="num" w:pos="3600"/>
        </w:tabs>
        <w:ind w:left="3600" w:hanging="360"/>
      </w:pPr>
      <w:rPr>
        <w:rFonts w:ascii="Arial" w:hAnsi="Arial" w:hint="default"/>
      </w:rPr>
    </w:lvl>
    <w:lvl w:ilvl="5" w:tplc="88886C72" w:tentative="1">
      <w:start w:val="1"/>
      <w:numFmt w:val="bullet"/>
      <w:lvlText w:val="•"/>
      <w:lvlJc w:val="left"/>
      <w:pPr>
        <w:tabs>
          <w:tab w:val="num" w:pos="4320"/>
        </w:tabs>
        <w:ind w:left="4320" w:hanging="360"/>
      </w:pPr>
      <w:rPr>
        <w:rFonts w:ascii="Arial" w:hAnsi="Arial" w:hint="default"/>
      </w:rPr>
    </w:lvl>
    <w:lvl w:ilvl="6" w:tplc="F036D268" w:tentative="1">
      <w:start w:val="1"/>
      <w:numFmt w:val="bullet"/>
      <w:lvlText w:val="•"/>
      <w:lvlJc w:val="left"/>
      <w:pPr>
        <w:tabs>
          <w:tab w:val="num" w:pos="5040"/>
        </w:tabs>
        <w:ind w:left="5040" w:hanging="360"/>
      </w:pPr>
      <w:rPr>
        <w:rFonts w:ascii="Arial" w:hAnsi="Arial" w:hint="default"/>
      </w:rPr>
    </w:lvl>
    <w:lvl w:ilvl="7" w:tplc="5A806F34" w:tentative="1">
      <w:start w:val="1"/>
      <w:numFmt w:val="bullet"/>
      <w:lvlText w:val="•"/>
      <w:lvlJc w:val="left"/>
      <w:pPr>
        <w:tabs>
          <w:tab w:val="num" w:pos="5760"/>
        </w:tabs>
        <w:ind w:left="5760" w:hanging="360"/>
      </w:pPr>
      <w:rPr>
        <w:rFonts w:ascii="Arial" w:hAnsi="Arial" w:hint="default"/>
      </w:rPr>
    </w:lvl>
    <w:lvl w:ilvl="8" w:tplc="B042889A" w:tentative="1">
      <w:start w:val="1"/>
      <w:numFmt w:val="bullet"/>
      <w:lvlText w:val="•"/>
      <w:lvlJc w:val="left"/>
      <w:pPr>
        <w:tabs>
          <w:tab w:val="num" w:pos="6480"/>
        </w:tabs>
        <w:ind w:left="6480" w:hanging="360"/>
      </w:pPr>
      <w:rPr>
        <w:rFonts w:ascii="Arial" w:hAnsi="Arial" w:hint="default"/>
      </w:rPr>
    </w:lvl>
  </w:abstractNum>
  <w:abstractNum w:abstractNumId="8">
    <w:nsid w:val="480A7CCA"/>
    <w:multiLevelType w:val="hybridMultilevel"/>
    <w:tmpl w:val="34A86CEC"/>
    <w:lvl w:ilvl="0" w:tplc="331C14E2">
      <w:start w:val="1"/>
      <w:numFmt w:val="bullet"/>
      <w:lvlText w:val="•"/>
      <w:lvlJc w:val="left"/>
      <w:pPr>
        <w:tabs>
          <w:tab w:val="num" w:pos="720"/>
        </w:tabs>
        <w:ind w:left="720" w:hanging="360"/>
      </w:pPr>
      <w:rPr>
        <w:rFonts w:ascii="Arial" w:hAnsi="Arial" w:hint="default"/>
      </w:rPr>
    </w:lvl>
    <w:lvl w:ilvl="1" w:tplc="9EB8A88A" w:tentative="1">
      <w:start w:val="1"/>
      <w:numFmt w:val="bullet"/>
      <w:lvlText w:val="•"/>
      <w:lvlJc w:val="left"/>
      <w:pPr>
        <w:tabs>
          <w:tab w:val="num" w:pos="1440"/>
        </w:tabs>
        <w:ind w:left="1440" w:hanging="360"/>
      </w:pPr>
      <w:rPr>
        <w:rFonts w:ascii="Arial" w:hAnsi="Arial" w:hint="default"/>
      </w:rPr>
    </w:lvl>
    <w:lvl w:ilvl="2" w:tplc="45E6E188" w:tentative="1">
      <w:start w:val="1"/>
      <w:numFmt w:val="bullet"/>
      <w:lvlText w:val="•"/>
      <w:lvlJc w:val="left"/>
      <w:pPr>
        <w:tabs>
          <w:tab w:val="num" w:pos="2160"/>
        </w:tabs>
        <w:ind w:left="2160" w:hanging="360"/>
      </w:pPr>
      <w:rPr>
        <w:rFonts w:ascii="Arial" w:hAnsi="Arial" w:hint="default"/>
      </w:rPr>
    </w:lvl>
    <w:lvl w:ilvl="3" w:tplc="C420964C" w:tentative="1">
      <w:start w:val="1"/>
      <w:numFmt w:val="bullet"/>
      <w:lvlText w:val="•"/>
      <w:lvlJc w:val="left"/>
      <w:pPr>
        <w:tabs>
          <w:tab w:val="num" w:pos="2880"/>
        </w:tabs>
        <w:ind w:left="2880" w:hanging="360"/>
      </w:pPr>
      <w:rPr>
        <w:rFonts w:ascii="Arial" w:hAnsi="Arial" w:hint="default"/>
      </w:rPr>
    </w:lvl>
    <w:lvl w:ilvl="4" w:tplc="52DAE528" w:tentative="1">
      <w:start w:val="1"/>
      <w:numFmt w:val="bullet"/>
      <w:lvlText w:val="•"/>
      <w:lvlJc w:val="left"/>
      <w:pPr>
        <w:tabs>
          <w:tab w:val="num" w:pos="3600"/>
        </w:tabs>
        <w:ind w:left="3600" w:hanging="360"/>
      </w:pPr>
      <w:rPr>
        <w:rFonts w:ascii="Arial" w:hAnsi="Arial" w:hint="default"/>
      </w:rPr>
    </w:lvl>
    <w:lvl w:ilvl="5" w:tplc="E4565066" w:tentative="1">
      <w:start w:val="1"/>
      <w:numFmt w:val="bullet"/>
      <w:lvlText w:val="•"/>
      <w:lvlJc w:val="left"/>
      <w:pPr>
        <w:tabs>
          <w:tab w:val="num" w:pos="4320"/>
        </w:tabs>
        <w:ind w:left="4320" w:hanging="360"/>
      </w:pPr>
      <w:rPr>
        <w:rFonts w:ascii="Arial" w:hAnsi="Arial" w:hint="default"/>
      </w:rPr>
    </w:lvl>
    <w:lvl w:ilvl="6" w:tplc="E10A02B0" w:tentative="1">
      <w:start w:val="1"/>
      <w:numFmt w:val="bullet"/>
      <w:lvlText w:val="•"/>
      <w:lvlJc w:val="left"/>
      <w:pPr>
        <w:tabs>
          <w:tab w:val="num" w:pos="5040"/>
        </w:tabs>
        <w:ind w:left="5040" w:hanging="360"/>
      </w:pPr>
      <w:rPr>
        <w:rFonts w:ascii="Arial" w:hAnsi="Arial" w:hint="default"/>
      </w:rPr>
    </w:lvl>
    <w:lvl w:ilvl="7" w:tplc="8716F19E" w:tentative="1">
      <w:start w:val="1"/>
      <w:numFmt w:val="bullet"/>
      <w:lvlText w:val="•"/>
      <w:lvlJc w:val="left"/>
      <w:pPr>
        <w:tabs>
          <w:tab w:val="num" w:pos="5760"/>
        </w:tabs>
        <w:ind w:left="5760" w:hanging="360"/>
      </w:pPr>
      <w:rPr>
        <w:rFonts w:ascii="Arial" w:hAnsi="Arial" w:hint="default"/>
      </w:rPr>
    </w:lvl>
    <w:lvl w:ilvl="8" w:tplc="BC54744C" w:tentative="1">
      <w:start w:val="1"/>
      <w:numFmt w:val="bullet"/>
      <w:lvlText w:val="•"/>
      <w:lvlJc w:val="left"/>
      <w:pPr>
        <w:tabs>
          <w:tab w:val="num" w:pos="6480"/>
        </w:tabs>
        <w:ind w:left="6480" w:hanging="360"/>
      </w:pPr>
      <w:rPr>
        <w:rFonts w:ascii="Arial" w:hAnsi="Arial" w:hint="default"/>
      </w:rPr>
    </w:lvl>
  </w:abstractNum>
  <w:abstractNum w:abstractNumId="9">
    <w:nsid w:val="516268F2"/>
    <w:multiLevelType w:val="hybridMultilevel"/>
    <w:tmpl w:val="D0549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10061"/>
    <w:multiLevelType w:val="hybridMultilevel"/>
    <w:tmpl w:val="4BCAD5A6"/>
    <w:lvl w:ilvl="0" w:tplc="B9F8CF92">
      <w:start w:val="1"/>
      <w:numFmt w:val="bullet"/>
      <w:lvlText w:val="•"/>
      <w:lvlJc w:val="left"/>
      <w:pPr>
        <w:tabs>
          <w:tab w:val="num" w:pos="720"/>
        </w:tabs>
        <w:ind w:left="720" w:hanging="360"/>
      </w:pPr>
      <w:rPr>
        <w:rFonts w:ascii="Arial" w:hAnsi="Arial" w:hint="default"/>
      </w:rPr>
    </w:lvl>
    <w:lvl w:ilvl="1" w:tplc="89087F68" w:tentative="1">
      <w:start w:val="1"/>
      <w:numFmt w:val="bullet"/>
      <w:lvlText w:val="•"/>
      <w:lvlJc w:val="left"/>
      <w:pPr>
        <w:tabs>
          <w:tab w:val="num" w:pos="1440"/>
        </w:tabs>
        <w:ind w:left="1440" w:hanging="360"/>
      </w:pPr>
      <w:rPr>
        <w:rFonts w:ascii="Arial" w:hAnsi="Arial" w:hint="default"/>
      </w:rPr>
    </w:lvl>
    <w:lvl w:ilvl="2" w:tplc="20524E58" w:tentative="1">
      <w:start w:val="1"/>
      <w:numFmt w:val="bullet"/>
      <w:lvlText w:val="•"/>
      <w:lvlJc w:val="left"/>
      <w:pPr>
        <w:tabs>
          <w:tab w:val="num" w:pos="2160"/>
        </w:tabs>
        <w:ind w:left="2160" w:hanging="360"/>
      </w:pPr>
      <w:rPr>
        <w:rFonts w:ascii="Arial" w:hAnsi="Arial" w:hint="default"/>
      </w:rPr>
    </w:lvl>
    <w:lvl w:ilvl="3" w:tplc="D67E35CA" w:tentative="1">
      <w:start w:val="1"/>
      <w:numFmt w:val="bullet"/>
      <w:lvlText w:val="•"/>
      <w:lvlJc w:val="left"/>
      <w:pPr>
        <w:tabs>
          <w:tab w:val="num" w:pos="2880"/>
        </w:tabs>
        <w:ind w:left="2880" w:hanging="360"/>
      </w:pPr>
      <w:rPr>
        <w:rFonts w:ascii="Arial" w:hAnsi="Arial" w:hint="default"/>
      </w:rPr>
    </w:lvl>
    <w:lvl w:ilvl="4" w:tplc="F718D68A" w:tentative="1">
      <w:start w:val="1"/>
      <w:numFmt w:val="bullet"/>
      <w:lvlText w:val="•"/>
      <w:lvlJc w:val="left"/>
      <w:pPr>
        <w:tabs>
          <w:tab w:val="num" w:pos="3600"/>
        </w:tabs>
        <w:ind w:left="3600" w:hanging="360"/>
      </w:pPr>
      <w:rPr>
        <w:rFonts w:ascii="Arial" w:hAnsi="Arial" w:hint="default"/>
      </w:rPr>
    </w:lvl>
    <w:lvl w:ilvl="5" w:tplc="26329514" w:tentative="1">
      <w:start w:val="1"/>
      <w:numFmt w:val="bullet"/>
      <w:lvlText w:val="•"/>
      <w:lvlJc w:val="left"/>
      <w:pPr>
        <w:tabs>
          <w:tab w:val="num" w:pos="4320"/>
        </w:tabs>
        <w:ind w:left="4320" w:hanging="360"/>
      </w:pPr>
      <w:rPr>
        <w:rFonts w:ascii="Arial" w:hAnsi="Arial" w:hint="default"/>
      </w:rPr>
    </w:lvl>
    <w:lvl w:ilvl="6" w:tplc="C1FED610" w:tentative="1">
      <w:start w:val="1"/>
      <w:numFmt w:val="bullet"/>
      <w:lvlText w:val="•"/>
      <w:lvlJc w:val="left"/>
      <w:pPr>
        <w:tabs>
          <w:tab w:val="num" w:pos="5040"/>
        </w:tabs>
        <w:ind w:left="5040" w:hanging="360"/>
      </w:pPr>
      <w:rPr>
        <w:rFonts w:ascii="Arial" w:hAnsi="Arial" w:hint="default"/>
      </w:rPr>
    </w:lvl>
    <w:lvl w:ilvl="7" w:tplc="9AD8C33E" w:tentative="1">
      <w:start w:val="1"/>
      <w:numFmt w:val="bullet"/>
      <w:lvlText w:val="•"/>
      <w:lvlJc w:val="left"/>
      <w:pPr>
        <w:tabs>
          <w:tab w:val="num" w:pos="5760"/>
        </w:tabs>
        <w:ind w:left="5760" w:hanging="360"/>
      </w:pPr>
      <w:rPr>
        <w:rFonts w:ascii="Arial" w:hAnsi="Arial" w:hint="default"/>
      </w:rPr>
    </w:lvl>
    <w:lvl w:ilvl="8" w:tplc="C12C43FC" w:tentative="1">
      <w:start w:val="1"/>
      <w:numFmt w:val="bullet"/>
      <w:lvlText w:val="•"/>
      <w:lvlJc w:val="left"/>
      <w:pPr>
        <w:tabs>
          <w:tab w:val="num" w:pos="6480"/>
        </w:tabs>
        <w:ind w:left="6480" w:hanging="360"/>
      </w:pPr>
      <w:rPr>
        <w:rFonts w:ascii="Arial" w:hAnsi="Arial" w:hint="default"/>
      </w:rPr>
    </w:lvl>
  </w:abstractNum>
  <w:abstractNum w:abstractNumId="11">
    <w:nsid w:val="543D63CA"/>
    <w:multiLevelType w:val="hybridMultilevel"/>
    <w:tmpl w:val="F996A2B6"/>
    <w:lvl w:ilvl="0" w:tplc="C99871C2">
      <w:start w:val="1"/>
      <w:numFmt w:val="decimal"/>
      <w:lvlText w:val="%1."/>
      <w:lvlJc w:val="left"/>
      <w:pPr>
        <w:tabs>
          <w:tab w:val="num" w:pos="720"/>
        </w:tabs>
        <w:ind w:left="720" w:hanging="360"/>
      </w:pPr>
    </w:lvl>
    <w:lvl w:ilvl="1" w:tplc="BDB08F7C" w:tentative="1">
      <w:start w:val="1"/>
      <w:numFmt w:val="decimal"/>
      <w:lvlText w:val="%2."/>
      <w:lvlJc w:val="left"/>
      <w:pPr>
        <w:tabs>
          <w:tab w:val="num" w:pos="1440"/>
        </w:tabs>
        <w:ind w:left="1440" w:hanging="360"/>
      </w:pPr>
    </w:lvl>
    <w:lvl w:ilvl="2" w:tplc="F30C942E" w:tentative="1">
      <w:start w:val="1"/>
      <w:numFmt w:val="decimal"/>
      <w:lvlText w:val="%3."/>
      <w:lvlJc w:val="left"/>
      <w:pPr>
        <w:tabs>
          <w:tab w:val="num" w:pos="2160"/>
        </w:tabs>
        <w:ind w:left="2160" w:hanging="360"/>
      </w:pPr>
    </w:lvl>
    <w:lvl w:ilvl="3" w:tplc="4F68A7FA" w:tentative="1">
      <w:start w:val="1"/>
      <w:numFmt w:val="decimal"/>
      <w:lvlText w:val="%4."/>
      <w:lvlJc w:val="left"/>
      <w:pPr>
        <w:tabs>
          <w:tab w:val="num" w:pos="2880"/>
        </w:tabs>
        <w:ind w:left="2880" w:hanging="360"/>
      </w:pPr>
    </w:lvl>
    <w:lvl w:ilvl="4" w:tplc="D6065A10" w:tentative="1">
      <w:start w:val="1"/>
      <w:numFmt w:val="decimal"/>
      <w:lvlText w:val="%5."/>
      <w:lvlJc w:val="left"/>
      <w:pPr>
        <w:tabs>
          <w:tab w:val="num" w:pos="3600"/>
        </w:tabs>
        <w:ind w:left="3600" w:hanging="360"/>
      </w:pPr>
    </w:lvl>
    <w:lvl w:ilvl="5" w:tplc="A9CEF02C" w:tentative="1">
      <w:start w:val="1"/>
      <w:numFmt w:val="decimal"/>
      <w:lvlText w:val="%6."/>
      <w:lvlJc w:val="left"/>
      <w:pPr>
        <w:tabs>
          <w:tab w:val="num" w:pos="4320"/>
        </w:tabs>
        <w:ind w:left="4320" w:hanging="360"/>
      </w:pPr>
    </w:lvl>
    <w:lvl w:ilvl="6" w:tplc="61849DDC" w:tentative="1">
      <w:start w:val="1"/>
      <w:numFmt w:val="decimal"/>
      <w:lvlText w:val="%7."/>
      <w:lvlJc w:val="left"/>
      <w:pPr>
        <w:tabs>
          <w:tab w:val="num" w:pos="5040"/>
        </w:tabs>
        <w:ind w:left="5040" w:hanging="360"/>
      </w:pPr>
    </w:lvl>
    <w:lvl w:ilvl="7" w:tplc="7BEA4E5A" w:tentative="1">
      <w:start w:val="1"/>
      <w:numFmt w:val="decimal"/>
      <w:lvlText w:val="%8."/>
      <w:lvlJc w:val="left"/>
      <w:pPr>
        <w:tabs>
          <w:tab w:val="num" w:pos="5760"/>
        </w:tabs>
        <w:ind w:left="5760" w:hanging="360"/>
      </w:pPr>
    </w:lvl>
    <w:lvl w:ilvl="8" w:tplc="630410AE" w:tentative="1">
      <w:start w:val="1"/>
      <w:numFmt w:val="decimal"/>
      <w:lvlText w:val="%9."/>
      <w:lvlJc w:val="left"/>
      <w:pPr>
        <w:tabs>
          <w:tab w:val="num" w:pos="6480"/>
        </w:tabs>
        <w:ind w:left="6480" w:hanging="360"/>
      </w:pPr>
    </w:lvl>
  </w:abstractNum>
  <w:abstractNum w:abstractNumId="12">
    <w:nsid w:val="5447606D"/>
    <w:multiLevelType w:val="multilevel"/>
    <w:tmpl w:val="27B4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2871F5"/>
    <w:multiLevelType w:val="multilevel"/>
    <w:tmpl w:val="49DA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643CCD"/>
    <w:multiLevelType w:val="hybridMultilevel"/>
    <w:tmpl w:val="86D408FA"/>
    <w:lvl w:ilvl="0" w:tplc="A8FA0754">
      <w:start w:val="1"/>
      <w:numFmt w:val="bullet"/>
      <w:lvlText w:val="•"/>
      <w:lvlJc w:val="left"/>
      <w:pPr>
        <w:tabs>
          <w:tab w:val="num" w:pos="720"/>
        </w:tabs>
        <w:ind w:left="720" w:hanging="360"/>
      </w:pPr>
      <w:rPr>
        <w:rFonts w:ascii="Arial" w:hAnsi="Arial" w:hint="default"/>
      </w:rPr>
    </w:lvl>
    <w:lvl w:ilvl="1" w:tplc="61849860" w:tentative="1">
      <w:start w:val="1"/>
      <w:numFmt w:val="bullet"/>
      <w:lvlText w:val="•"/>
      <w:lvlJc w:val="left"/>
      <w:pPr>
        <w:tabs>
          <w:tab w:val="num" w:pos="1440"/>
        </w:tabs>
        <w:ind w:left="1440" w:hanging="360"/>
      </w:pPr>
      <w:rPr>
        <w:rFonts w:ascii="Arial" w:hAnsi="Arial" w:hint="default"/>
      </w:rPr>
    </w:lvl>
    <w:lvl w:ilvl="2" w:tplc="3E7C784C" w:tentative="1">
      <w:start w:val="1"/>
      <w:numFmt w:val="bullet"/>
      <w:lvlText w:val="•"/>
      <w:lvlJc w:val="left"/>
      <w:pPr>
        <w:tabs>
          <w:tab w:val="num" w:pos="2160"/>
        </w:tabs>
        <w:ind w:left="2160" w:hanging="360"/>
      </w:pPr>
      <w:rPr>
        <w:rFonts w:ascii="Arial" w:hAnsi="Arial" w:hint="default"/>
      </w:rPr>
    </w:lvl>
    <w:lvl w:ilvl="3" w:tplc="7B086E62" w:tentative="1">
      <w:start w:val="1"/>
      <w:numFmt w:val="bullet"/>
      <w:lvlText w:val="•"/>
      <w:lvlJc w:val="left"/>
      <w:pPr>
        <w:tabs>
          <w:tab w:val="num" w:pos="2880"/>
        </w:tabs>
        <w:ind w:left="2880" w:hanging="360"/>
      </w:pPr>
      <w:rPr>
        <w:rFonts w:ascii="Arial" w:hAnsi="Arial" w:hint="default"/>
      </w:rPr>
    </w:lvl>
    <w:lvl w:ilvl="4" w:tplc="FE824BC4" w:tentative="1">
      <w:start w:val="1"/>
      <w:numFmt w:val="bullet"/>
      <w:lvlText w:val="•"/>
      <w:lvlJc w:val="left"/>
      <w:pPr>
        <w:tabs>
          <w:tab w:val="num" w:pos="3600"/>
        </w:tabs>
        <w:ind w:left="3600" w:hanging="360"/>
      </w:pPr>
      <w:rPr>
        <w:rFonts w:ascii="Arial" w:hAnsi="Arial" w:hint="default"/>
      </w:rPr>
    </w:lvl>
    <w:lvl w:ilvl="5" w:tplc="F350C59C" w:tentative="1">
      <w:start w:val="1"/>
      <w:numFmt w:val="bullet"/>
      <w:lvlText w:val="•"/>
      <w:lvlJc w:val="left"/>
      <w:pPr>
        <w:tabs>
          <w:tab w:val="num" w:pos="4320"/>
        </w:tabs>
        <w:ind w:left="4320" w:hanging="360"/>
      </w:pPr>
      <w:rPr>
        <w:rFonts w:ascii="Arial" w:hAnsi="Arial" w:hint="default"/>
      </w:rPr>
    </w:lvl>
    <w:lvl w:ilvl="6" w:tplc="6FE65B1C" w:tentative="1">
      <w:start w:val="1"/>
      <w:numFmt w:val="bullet"/>
      <w:lvlText w:val="•"/>
      <w:lvlJc w:val="left"/>
      <w:pPr>
        <w:tabs>
          <w:tab w:val="num" w:pos="5040"/>
        </w:tabs>
        <w:ind w:left="5040" w:hanging="360"/>
      </w:pPr>
      <w:rPr>
        <w:rFonts w:ascii="Arial" w:hAnsi="Arial" w:hint="default"/>
      </w:rPr>
    </w:lvl>
    <w:lvl w:ilvl="7" w:tplc="D2802A40" w:tentative="1">
      <w:start w:val="1"/>
      <w:numFmt w:val="bullet"/>
      <w:lvlText w:val="•"/>
      <w:lvlJc w:val="left"/>
      <w:pPr>
        <w:tabs>
          <w:tab w:val="num" w:pos="5760"/>
        </w:tabs>
        <w:ind w:left="5760" w:hanging="360"/>
      </w:pPr>
      <w:rPr>
        <w:rFonts w:ascii="Arial" w:hAnsi="Arial" w:hint="default"/>
      </w:rPr>
    </w:lvl>
    <w:lvl w:ilvl="8" w:tplc="6658AA00" w:tentative="1">
      <w:start w:val="1"/>
      <w:numFmt w:val="bullet"/>
      <w:lvlText w:val="•"/>
      <w:lvlJc w:val="left"/>
      <w:pPr>
        <w:tabs>
          <w:tab w:val="num" w:pos="6480"/>
        </w:tabs>
        <w:ind w:left="6480" w:hanging="360"/>
      </w:pPr>
      <w:rPr>
        <w:rFonts w:ascii="Arial" w:hAnsi="Arial" w:hint="default"/>
      </w:rPr>
    </w:lvl>
  </w:abstractNum>
  <w:abstractNum w:abstractNumId="15">
    <w:nsid w:val="58E34C35"/>
    <w:multiLevelType w:val="hybridMultilevel"/>
    <w:tmpl w:val="9A4CCF2A"/>
    <w:lvl w:ilvl="0" w:tplc="280475AA">
      <w:start w:val="1"/>
      <w:numFmt w:val="bullet"/>
      <w:lvlText w:val="•"/>
      <w:lvlJc w:val="left"/>
      <w:pPr>
        <w:tabs>
          <w:tab w:val="num" w:pos="720"/>
        </w:tabs>
        <w:ind w:left="720" w:hanging="360"/>
      </w:pPr>
      <w:rPr>
        <w:rFonts w:ascii="Arial" w:hAnsi="Arial" w:hint="default"/>
      </w:rPr>
    </w:lvl>
    <w:lvl w:ilvl="1" w:tplc="817869DE" w:tentative="1">
      <w:start w:val="1"/>
      <w:numFmt w:val="bullet"/>
      <w:lvlText w:val="•"/>
      <w:lvlJc w:val="left"/>
      <w:pPr>
        <w:tabs>
          <w:tab w:val="num" w:pos="1440"/>
        </w:tabs>
        <w:ind w:left="1440" w:hanging="360"/>
      </w:pPr>
      <w:rPr>
        <w:rFonts w:ascii="Arial" w:hAnsi="Arial" w:hint="default"/>
      </w:rPr>
    </w:lvl>
    <w:lvl w:ilvl="2" w:tplc="FF0AB702" w:tentative="1">
      <w:start w:val="1"/>
      <w:numFmt w:val="bullet"/>
      <w:lvlText w:val="•"/>
      <w:lvlJc w:val="left"/>
      <w:pPr>
        <w:tabs>
          <w:tab w:val="num" w:pos="2160"/>
        </w:tabs>
        <w:ind w:left="2160" w:hanging="360"/>
      </w:pPr>
      <w:rPr>
        <w:rFonts w:ascii="Arial" w:hAnsi="Arial" w:hint="default"/>
      </w:rPr>
    </w:lvl>
    <w:lvl w:ilvl="3" w:tplc="39747848" w:tentative="1">
      <w:start w:val="1"/>
      <w:numFmt w:val="bullet"/>
      <w:lvlText w:val="•"/>
      <w:lvlJc w:val="left"/>
      <w:pPr>
        <w:tabs>
          <w:tab w:val="num" w:pos="2880"/>
        </w:tabs>
        <w:ind w:left="2880" w:hanging="360"/>
      </w:pPr>
      <w:rPr>
        <w:rFonts w:ascii="Arial" w:hAnsi="Arial" w:hint="default"/>
      </w:rPr>
    </w:lvl>
    <w:lvl w:ilvl="4" w:tplc="D9564F70" w:tentative="1">
      <w:start w:val="1"/>
      <w:numFmt w:val="bullet"/>
      <w:lvlText w:val="•"/>
      <w:lvlJc w:val="left"/>
      <w:pPr>
        <w:tabs>
          <w:tab w:val="num" w:pos="3600"/>
        </w:tabs>
        <w:ind w:left="3600" w:hanging="360"/>
      </w:pPr>
      <w:rPr>
        <w:rFonts w:ascii="Arial" w:hAnsi="Arial" w:hint="default"/>
      </w:rPr>
    </w:lvl>
    <w:lvl w:ilvl="5" w:tplc="E2B4A6E6" w:tentative="1">
      <w:start w:val="1"/>
      <w:numFmt w:val="bullet"/>
      <w:lvlText w:val="•"/>
      <w:lvlJc w:val="left"/>
      <w:pPr>
        <w:tabs>
          <w:tab w:val="num" w:pos="4320"/>
        </w:tabs>
        <w:ind w:left="4320" w:hanging="360"/>
      </w:pPr>
      <w:rPr>
        <w:rFonts w:ascii="Arial" w:hAnsi="Arial" w:hint="default"/>
      </w:rPr>
    </w:lvl>
    <w:lvl w:ilvl="6" w:tplc="72F0E83A" w:tentative="1">
      <w:start w:val="1"/>
      <w:numFmt w:val="bullet"/>
      <w:lvlText w:val="•"/>
      <w:lvlJc w:val="left"/>
      <w:pPr>
        <w:tabs>
          <w:tab w:val="num" w:pos="5040"/>
        </w:tabs>
        <w:ind w:left="5040" w:hanging="360"/>
      </w:pPr>
      <w:rPr>
        <w:rFonts w:ascii="Arial" w:hAnsi="Arial" w:hint="default"/>
      </w:rPr>
    </w:lvl>
    <w:lvl w:ilvl="7" w:tplc="92900964" w:tentative="1">
      <w:start w:val="1"/>
      <w:numFmt w:val="bullet"/>
      <w:lvlText w:val="•"/>
      <w:lvlJc w:val="left"/>
      <w:pPr>
        <w:tabs>
          <w:tab w:val="num" w:pos="5760"/>
        </w:tabs>
        <w:ind w:left="5760" w:hanging="360"/>
      </w:pPr>
      <w:rPr>
        <w:rFonts w:ascii="Arial" w:hAnsi="Arial" w:hint="default"/>
      </w:rPr>
    </w:lvl>
    <w:lvl w:ilvl="8" w:tplc="7BF4B21A" w:tentative="1">
      <w:start w:val="1"/>
      <w:numFmt w:val="bullet"/>
      <w:lvlText w:val="•"/>
      <w:lvlJc w:val="left"/>
      <w:pPr>
        <w:tabs>
          <w:tab w:val="num" w:pos="6480"/>
        </w:tabs>
        <w:ind w:left="6480" w:hanging="360"/>
      </w:pPr>
      <w:rPr>
        <w:rFonts w:ascii="Arial" w:hAnsi="Arial" w:hint="default"/>
      </w:rPr>
    </w:lvl>
  </w:abstractNum>
  <w:abstractNum w:abstractNumId="16">
    <w:nsid w:val="68BD6A36"/>
    <w:multiLevelType w:val="multilevel"/>
    <w:tmpl w:val="E2428B92"/>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A37210"/>
    <w:multiLevelType w:val="hybridMultilevel"/>
    <w:tmpl w:val="46246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21"/>
    <w:multiLevelType w:val="hybridMultilevel"/>
    <w:tmpl w:val="32A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12"/>
  </w:num>
  <w:num w:numId="5">
    <w:abstractNumId w:val="8"/>
  </w:num>
  <w:num w:numId="6">
    <w:abstractNumId w:val="13"/>
  </w:num>
  <w:num w:numId="7">
    <w:abstractNumId w:val="3"/>
  </w:num>
  <w:num w:numId="8">
    <w:abstractNumId w:val="9"/>
  </w:num>
  <w:num w:numId="9">
    <w:abstractNumId w:val="17"/>
  </w:num>
  <w:num w:numId="10">
    <w:abstractNumId w:val="11"/>
  </w:num>
  <w:num w:numId="11">
    <w:abstractNumId w:val="10"/>
  </w:num>
  <w:num w:numId="12">
    <w:abstractNumId w:val="4"/>
  </w:num>
  <w:num w:numId="13">
    <w:abstractNumId w:val="6"/>
  </w:num>
  <w:num w:numId="14">
    <w:abstractNumId w:val="14"/>
  </w:num>
  <w:num w:numId="15">
    <w:abstractNumId w:val="2"/>
  </w:num>
  <w:num w:numId="16">
    <w:abstractNumId w:val="15"/>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962"/>
    <w:rsid w:val="0008413B"/>
    <w:rsid w:val="000C391E"/>
    <w:rsid w:val="001027DA"/>
    <w:rsid w:val="0027774F"/>
    <w:rsid w:val="002B33EA"/>
    <w:rsid w:val="00395220"/>
    <w:rsid w:val="003F4E6A"/>
    <w:rsid w:val="005624B5"/>
    <w:rsid w:val="005D6C48"/>
    <w:rsid w:val="005E3971"/>
    <w:rsid w:val="00620E97"/>
    <w:rsid w:val="006617B5"/>
    <w:rsid w:val="007D5F18"/>
    <w:rsid w:val="00980174"/>
    <w:rsid w:val="00A75CB1"/>
    <w:rsid w:val="00AD3E19"/>
    <w:rsid w:val="00B261BE"/>
    <w:rsid w:val="00B3631D"/>
    <w:rsid w:val="00BC35D2"/>
    <w:rsid w:val="00C13AC5"/>
    <w:rsid w:val="00C91962"/>
    <w:rsid w:val="00D57C99"/>
    <w:rsid w:val="00E74579"/>
    <w:rsid w:val="00F82269"/>
    <w:rsid w:val="00FC7543"/>
    <w:rsid w:val="00FE5D56"/>
    <w:rsid w:val="00FE63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19"/>
  </w:style>
  <w:style w:type="paragraph" w:styleId="Heading1">
    <w:name w:val="heading 1"/>
    <w:basedOn w:val="Normal"/>
    <w:next w:val="Normal"/>
    <w:link w:val="Heading1Char"/>
    <w:uiPriority w:val="9"/>
    <w:qFormat/>
    <w:rsid w:val="00F82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7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43"/>
    <w:pPr>
      <w:ind w:left="720"/>
      <w:contextualSpacing/>
    </w:pPr>
  </w:style>
  <w:style w:type="character" w:customStyle="1" w:styleId="Heading2Char">
    <w:name w:val="Heading 2 Char"/>
    <w:basedOn w:val="DefaultParagraphFont"/>
    <w:link w:val="Heading2"/>
    <w:uiPriority w:val="9"/>
    <w:rsid w:val="00FC7543"/>
    <w:rPr>
      <w:rFonts w:ascii="Times New Roman" w:eastAsia="Times New Roman" w:hAnsi="Times New Roman" w:cs="Times New Roman"/>
      <w:b/>
      <w:bCs/>
      <w:sz w:val="36"/>
      <w:szCs w:val="36"/>
    </w:rPr>
  </w:style>
  <w:style w:type="character" w:customStyle="1" w:styleId="pg">
    <w:name w:val="pg"/>
    <w:basedOn w:val="DefaultParagraphFont"/>
    <w:rsid w:val="00FC7543"/>
  </w:style>
  <w:style w:type="character" w:customStyle="1" w:styleId="apple-converted-space">
    <w:name w:val="apple-converted-space"/>
    <w:basedOn w:val="DefaultParagraphFont"/>
    <w:rsid w:val="00FC7543"/>
  </w:style>
  <w:style w:type="character" w:customStyle="1" w:styleId="Heading3Char">
    <w:name w:val="Heading 3 Char"/>
    <w:basedOn w:val="DefaultParagraphFont"/>
    <w:link w:val="Heading3"/>
    <w:uiPriority w:val="9"/>
    <w:rsid w:val="00FC754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C7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D6C48"/>
  </w:style>
  <w:style w:type="character" w:styleId="Strong">
    <w:name w:val="Strong"/>
    <w:basedOn w:val="DefaultParagraphFont"/>
    <w:uiPriority w:val="22"/>
    <w:qFormat/>
    <w:rsid w:val="00FE63D6"/>
    <w:rPr>
      <w:b/>
      <w:bCs/>
    </w:rPr>
  </w:style>
  <w:style w:type="character" w:styleId="Hyperlink">
    <w:name w:val="Hyperlink"/>
    <w:basedOn w:val="DefaultParagraphFont"/>
    <w:uiPriority w:val="99"/>
    <w:semiHidden/>
    <w:unhideWhenUsed/>
    <w:rsid w:val="00FE5D56"/>
    <w:rPr>
      <w:color w:val="0000FF"/>
      <w:u w:val="single"/>
    </w:rPr>
  </w:style>
  <w:style w:type="character" w:customStyle="1" w:styleId="Heading1Char">
    <w:name w:val="Heading 1 Char"/>
    <w:basedOn w:val="DefaultParagraphFont"/>
    <w:link w:val="Heading1"/>
    <w:uiPriority w:val="9"/>
    <w:rsid w:val="00F82269"/>
    <w:rPr>
      <w:rFonts w:asciiTheme="majorHAnsi" w:eastAsiaTheme="majorEastAsia" w:hAnsiTheme="majorHAnsi" w:cstheme="majorBidi"/>
      <w:b/>
      <w:bCs/>
      <w:color w:val="365F91" w:themeColor="accent1" w:themeShade="BF"/>
      <w:sz w:val="28"/>
      <w:szCs w:val="28"/>
    </w:rPr>
  </w:style>
  <w:style w:type="character" w:customStyle="1" w:styleId="ilad">
    <w:name w:val="il_ad"/>
    <w:basedOn w:val="DefaultParagraphFont"/>
    <w:rsid w:val="000C391E"/>
  </w:style>
  <w:style w:type="paragraph" w:customStyle="1" w:styleId="mwy">
    <w:name w:val="mwy"/>
    <w:basedOn w:val="Normal"/>
    <w:rsid w:val="00980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7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43"/>
    <w:pPr>
      <w:ind w:left="720"/>
      <w:contextualSpacing/>
    </w:pPr>
  </w:style>
  <w:style w:type="character" w:customStyle="1" w:styleId="Heading2Char">
    <w:name w:val="Heading 2 Char"/>
    <w:basedOn w:val="DefaultParagraphFont"/>
    <w:link w:val="Heading2"/>
    <w:uiPriority w:val="9"/>
    <w:rsid w:val="00FC7543"/>
    <w:rPr>
      <w:rFonts w:ascii="Times New Roman" w:eastAsia="Times New Roman" w:hAnsi="Times New Roman" w:cs="Times New Roman"/>
      <w:b/>
      <w:bCs/>
      <w:sz w:val="36"/>
      <w:szCs w:val="36"/>
    </w:rPr>
  </w:style>
  <w:style w:type="character" w:customStyle="1" w:styleId="pg">
    <w:name w:val="pg"/>
    <w:basedOn w:val="DefaultParagraphFont"/>
    <w:rsid w:val="00FC7543"/>
  </w:style>
  <w:style w:type="character" w:customStyle="1" w:styleId="apple-converted-space">
    <w:name w:val="apple-converted-space"/>
    <w:basedOn w:val="DefaultParagraphFont"/>
    <w:rsid w:val="00FC7543"/>
  </w:style>
  <w:style w:type="character" w:customStyle="1" w:styleId="Heading3Char">
    <w:name w:val="Heading 3 Char"/>
    <w:basedOn w:val="DefaultParagraphFont"/>
    <w:link w:val="Heading3"/>
    <w:uiPriority w:val="9"/>
    <w:rsid w:val="00FC754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C7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D6C48"/>
  </w:style>
  <w:style w:type="character" w:styleId="Strong">
    <w:name w:val="Strong"/>
    <w:basedOn w:val="DefaultParagraphFont"/>
    <w:uiPriority w:val="22"/>
    <w:qFormat/>
    <w:rsid w:val="00FE63D6"/>
    <w:rPr>
      <w:b/>
      <w:bCs/>
    </w:rPr>
  </w:style>
  <w:style w:type="character" w:styleId="Hyperlink">
    <w:name w:val="Hyperlink"/>
    <w:basedOn w:val="DefaultParagraphFont"/>
    <w:uiPriority w:val="99"/>
    <w:semiHidden/>
    <w:unhideWhenUsed/>
    <w:rsid w:val="00FE5D56"/>
    <w:rPr>
      <w:color w:val="0000FF"/>
      <w:u w:val="single"/>
    </w:rPr>
  </w:style>
  <w:style w:type="character" w:customStyle="1" w:styleId="Heading1Char">
    <w:name w:val="Heading 1 Char"/>
    <w:basedOn w:val="DefaultParagraphFont"/>
    <w:link w:val="Heading1"/>
    <w:uiPriority w:val="9"/>
    <w:rsid w:val="00F82269"/>
    <w:rPr>
      <w:rFonts w:asciiTheme="majorHAnsi" w:eastAsiaTheme="majorEastAsia" w:hAnsiTheme="majorHAnsi" w:cstheme="majorBidi"/>
      <w:b/>
      <w:bCs/>
      <w:color w:val="365F91" w:themeColor="accent1" w:themeShade="BF"/>
      <w:sz w:val="28"/>
      <w:szCs w:val="28"/>
    </w:rPr>
  </w:style>
  <w:style w:type="character" w:customStyle="1" w:styleId="ilad">
    <w:name w:val="il_ad"/>
    <w:basedOn w:val="DefaultParagraphFont"/>
    <w:rsid w:val="000C391E"/>
  </w:style>
  <w:style w:type="paragraph" w:customStyle="1" w:styleId="mwy">
    <w:name w:val="mwy"/>
    <w:basedOn w:val="Normal"/>
    <w:rsid w:val="00980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79575">
      <w:bodyDiv w:val="1"/>
      <w:marLeft w:val="0"/>
      <w:marRight w:val="0"/>
      <w:marTop w:val="0"/>
      <w:marBottom w:val="0"/>
      <w:divBdr>
        <w:top w:val="none" w:sz="0" w:space="0" w:color="auto"/>
        <w:left w:val="none" w:sz="0" w:space="0" w:color="auto"/>
        <w:bottom w:val="none" w:sz="0" w:space="0" w:color="auto"/>
        <w:right w:val="none" w:sz="0" w:space="0" w:color="auto"/>
      </w:divBdr>
    </w:div>
    <w:div w:id="198207341">
      <w:bodyDiv w:val="1"/>
      <w:marLeft w:val="0"/>
      <w:marRight w:val="0"/>
      <w:marTop w:val="0"/>
      <w:marBottom w:val="0"/>
      <w:divBdr>
        <w:top w:val="none" w:sz="0" w:space="0" w:color="auto"/>
        <w:left w:val="none" w:sz="0" w:space="0" w:color="auto"/>
        <w:bottom w:val="none" w:sz="0" w:space="0" w:color="auto"/>
        <w:right w:val="none" w:sz="0" w:space="0" w:color="auto"/>
      </w:divBdr>
    </w:div>
    <w:div w:id="233586866">
      <w:bodyDiv w:val="1"/>
      <w:marLeft w:val="0"/>
      <w:marRight w:val="0"/>
      <w:marTop w:val="0"/>
      <w:marBottom w:val="0"/>
      <w:divBdr>
        <w:top w:val="none" w:sz="0" w:space="0" w:color="auto"/>
        <w:left w:val="none" w:sz="0" w:space="0" w:color="auto"/>
        <w:bottom w:val="none" w:sz="0" w:space="0" w:color="auto"/>
        <w:right w:val="none" w:sz="0" w:space="0" w:color="auto"/>
      </w:divBdr>
    </w:div>
    <w:div w:id="268317728">
      <w:bodyDiv w:val="1"/>
      <w:marLeft w:val="0"/>
      <w:marRight w:val="0"/>
      <w:marTop w:val="0"/>
      <w:marBottom w:val="0"/>
      <w:divBdr>
        <w:top w:val="none" w:sz="0" w:space="0" w:color="auto"/>
        <w:left w:val="none" w:sz="0" w:space="0" w:color="auto"/>
        <w:bottom w:val="none" w:sz="0" w:space="0" w:color="auto"/>
        <w:right w:val="none" w:sz="0" w:space="0" w:color="auto"/>
      </w:divBdr>
      <w:divsChild>
        <w:div w:id="924263860">
          <w:marLeft w:val="547"/>
          <w:marRight w:val="0"/>
          <w:marTop w:val="154"/>
          <w:marBottom w:val="0"/>
          <w:divBdr>
            <w:top w:val="none" w:sz="0" w:space="0" w:color="auto"/>
            <w:left w:val="none" w:sz="0" w:space="0" w:color="auto"/>
            <w:bottom w:val="none" w:sz="0" w:space="0" w:color="auto"/>
            <w:right w:val="none" w:sz="0" w:space="0" w:color="auto"/>
          </w:divBdr>
        </w:div>
        <w:div w:id="1961378097">
          <w:marLeft w:val="547"/>
          <w:marRight w:val="0"/>
          <w:marTop w:val="154"/>
          <w:marBottom w:val="0"/>
          <w:divBdr>
            <w:top w:val="none" w:sz="0" w:space="0" w:color="auto"/>
            <w:left w:val="none" w:sz="0" w:space="0" w:color="auto"/>
            <w:bottom w:val="none" w:sz="0" w:space="0" w:color="auto"/>
            <w:right w:val="none" w:sz="0" w:space="0" w:color="auto"/>
          </w:divBdr>
        </w:div>
        <w:div w:id="829520264">
          <w:marLeft w:val="547"/>
          <w:marRight w:val="0"/>
          <w:marTop w:val="154"/>
          <w:marBottom w:val="0"/>
          <w:divBdr>
            <w:top w:val="none" w:sz="0" w:space="0" w:color="auto"/>
            <w:left w:val="none" w:sz="0" w:space="0" w:color="auto"/>
            <w:bottom w:val="none" w:sz="0" w:space="0" w:color="auto"/>
            <w:right w:val="none" w:sz="0" w:space="0" w:color="auto"/>
          </w:divBdr>
        </w:div>
        <w:div w:id="1463815513">
          <w:marLeft w:val="547"/>
          <w:marRight w:val="0"/>
          <w:marTop w:val="154"/>
          <w:marBottom w:val="0"/>
          <w:divBdr>
            <w:top w:val="none" w:sz="0" w:space="0" w:color="auto"/>
            <w:left w:val="none" w:sz="0" w:space="0" w:color="auto"/>
            <w:bottom w:val="none" w:sz="0" w:space="0" w:color="auto"/>
            <w:right w:val="none" w:sz="0" w:space="0" w:color="auto"/>
          </w:divBdr>
        </w:div>
      </w:divsChild>
    </w:div>
    <w:div w:id="410542992">
      <w:bodyDiv w:val="1"/>
      <w:marLeft w:val="0"/>
      <w:marRight w:val="0"/>
      <w:marTop w:val="0"/>
      <w:marBottom w:val="0"/>
      <w:divBdr>
        <w:top w:val="none" w:sz="0" w:space="0" w:color="auto"/>
        <w:left w:val="none" w:sz="0" w:space="0" w:color="auto"/>
        <w:bottom w:val="none" w:sz="0" w:space="0" w:color="auto"/>
        <w:right w:val="none" w:sz="0" w:space="0" w:color="auto"/>
      </w:divBdr>
    </w:div>
    <w:div w:id="590507087">
      <w:bodyDiv w:val="1"/>
      <w:marLeft w:val="0"/>
      <w:marRight w:val="0"/>
      <w:marTop w:val="0"/>
      <w:marBottom w:val="0"/>
      <w:divBdr>
        <w:top w:val="none" w:sz="0" w:space="0" w:color="auto"/>
        <w:left w:val="none" w:sz="0" w:space="0" w:color="auto"/>
        <w:bottom w:val="none" w:sz="0" w:space="0" w:color="auto"/>
        <w:right w:val="none" w:sz="0" w:space="0" w:color="auto"/>
      </w:divBdr>
    </w:div>
    <w:div w:id="600839399">
      <w:bodyDiv w:val="1"/>
      <w:marLeft w:val="0"/>
      <w:marRight w:val="0"/>
      <w:marTop w:val="0"/>
      <w:marBottom w:val="0"/>
      <w:divBdr>
        <w:top w:val="none" w:sz="0" w:space="0" w:color="auto"/>
        <w:left w:val="none" w:sz="0" w:space="0" w:color="auto"/>
        <w:bottom w:val="none" w:sz="0" w:space="0" w:color="auto"/>
        <w:right w:val="none" w:sz="0" w:space="0" w:color="auto"/>
      </w:divBdr>
    </w:div>
    <w:div w:id="1073283622">
      <w:bodyDiv w:val="1"/>
      <w:marLeft w:val="0"/>
      <w:marRight w:val="0"/>
      <w:marTop w:val="0"/>
      <w:marBottom w:val="0"/>
      <w:divBdr>
        <w:top w:val="none" w:sz="0" w:space="0" w:color="auto"/>
        <w:left w:val="none" w:sz="0" w:space="0" w:color="auto"/>
        <w:bottom w:val="none" w:sz="0" w:space="0" w:color="auto"/>
        <w:right w:val="none" w:sz="0" w:space="0" w:color="auto"/>
      </w:divBdr>
    </w:div>
    <w:div w:id="1108112773">
      <w:bodyDiv w:val="1"/>
      <w:marLeft w:val="0"/>
      <w:marRight w:val="0"/>
      <w:marTop w:val="0"/>
      <w:marBottom w:val="0"/>
      <w:divBdr>
        <w:top w:val="none" w:sz="0" w:space="0" w:color="auto"/>
        <w:left w:val="none" w:sz="0" w:space="0" w:color="auto"/>
        <w:bottom w:val="none" w:sz="0" w:space="0" w:color="auto"/>
        <w:right w:val="none" w:sz="0" w:space="0" w:color="auto"/>
      </w:divBdr>
      <w:divsChild>
        <w:div w:id="1250582326">
          <w:marLeft w:val="547"/>
          <w:marRight w:val="0"/>
          <w:marTop w:val="154"/>
          <w:marBottom w:val="0"/>
          <w:divBdr>
            <w:top w:val="none" w:sz="0" w:space="0" w:color="auto"/>
            <w:left w:val="none" w:sz="0" w:space="0" w:color="auto"/>
            <w:bottom w:val="none" w:sz="0" w:space="0" w:color="auto"/>
            <w:right w:val="none" w:sz="0" w:space="0" w:color="auto"/>
          </w:divBdr>
        </w:div>
      </w:divsChild>
    </w:div>
    <w:div w:id="1433552719">
      <w:bodyDiv w:val="1"/>
      <w:marLeft w:val="0"/>
      <w:marRight w:val="0"/>
      <w:marTop w:val="0"/>
      <w:marBottom w:val="0"/>
      <w:divBdr>
        <w:top w:val="none" w:sz="0" w:space="0" w:color="auto"/>
        <w:left w:val="none" w:sz="0" w:space="0" w:color="auto"/>
        <w:bottom w:val="none" w:sz="0" w:space="0" w:color="auto"/>
        <w:right w:val="none" w:sz="0" w:space="0" w:color="auto"/>
      </w:divBdr>
    </w:div>
    <w:div w:id="1486045494">
      <w:bodyDiv w:val="1"/>
      <w:marLeft w:val="0"/>
      <w:marRight w:val="0"/>
      <w:marTop w:val="0"/>
      <w:marBottom w:val="0"/>
      <w:divBdr>
        <w:top w:val="none" w:sz="0" w:space="0" w:color="auto"/>
        <w:left w:val="none" w:sz="0" w:space="0" w:color="auto"/>
        <w:bottom w:val="none" w:sz="0" w:space="0" w:color="auto"/>
        <w:right w:val="none" w:sz="0" w:space="0" w:color="auto"/>
      </w:divBdr>
    </w:div>
    <w:div w:id="1545018978">
      <w:bodyDiv w:val="1"/>
      <w:marLeft w:val="0"/>
      <w:marRight w:val="0"/>
      <w:marTop w:val="0"/>
      <w:marBottom w:val="0"/>
      <w:divBdr>
        <w:top w:val="none" w:sz="0" w:space="0" w:color="auto"/>
        <w:left w:val="none" w:sz="0" w:space="0" w:color="auto"/>
        <w:bottom w:val="none" w:sz="0" w:space="0" w:color="auto"/>
        <w:right w:val="none" w:sz="0" w:space="0" w:color="auto"/>
      </w:divBdr>
    </w:div>
    <w:div w:id="1568998017">
      <w:bodyDiv w:val="1"/>
      <w:marLeft w:val="0"/>
      <w:marRight w:val="0"/>
      <w:marTop w:val="0"/>
      <w:marBottom w:val="0"/>
      <w:divBdr>
        <w:top w:val="none" w:sz="0" w:space="0" w:color="auto"/>
        <w:left w:val="none" w:sz="0" w:space="0" w:color="auto"/>
        <w:bottom w:val="none" w:sz="0" w:space="0" w:color="auto"/>
        <w:right w:val="none" w:sz="0" w:space="0" w:color="auto"/>
      </w:divBdr>
      <w:divsChild>
        <w:div w:id="482619124">
          <w:marLeft w:val="965"/>
          <w:marRight w:val="0"/>
          <w:marTop w:val="96"/>
          <w:marBottom w:val="0"/>
          <w:divBdr>
            <w:top w:val="none" w:sz="0" w:space="0" w:color="auto"/>
            <w:left w:val="none" w:sz="0" w:space="0" w:color="auto"/>
            <w:bottom w:val="none" w:sz="0" w:space="0" w:color="auto"/>
            <w:right w:val="none" w:sz="0" w:space="0" w:color="auto"/>
          </w:divBdr>
        </w:div>
        <w:div w:id="776293637">
          <w:marLeft w:val="965"/>
          <w:marRight w:val="0"/>
          <w:marTop w:val="96"/>
          <w:marBottom w:val="0"/>
          <w:divBdr>
            <w:top w:val="none" w:sz="0" w:space="0" w:color="auto"/>
            <w:left w:val="none" w:sz="0" w:space="0" w:color="auto"/>
            <w:bottom w:val="none" w:sz="0" w:space="0" w:color="auto"/>
            <w:right w:val="none" w:sz="0" w:space="0" w:color="auto"/>
          </w:divBdr>
        </w:div>
        <w:div w:id="689449580">
          <w:marLeft w:val="965"/>
          <w:marRight w:val="0"/>
          <w:marTop w:val="96"/>
          <w:marBottom w:val="0"/>
          <w:divBdr>
            <w:top w:val="none" w:sz="0" w:space="0" w:color="auto"/>
            <w:left w:val="none" w:sz="0" w:space="0" w:color="auto"/>
            <w:bottom w:val="none" w:sz="0" w:space="0" w:color="auto"/>
            <w:right w:val="none" w:sz="0" w:space="0" w:color="auto"/>
          </w:divBdr>
        </w:div>
        <w:div w:id="1861702756">
          <w:marLeft w:val="965"/>
          <w:marRight w:val="0"/>
          <w:marTop w:val="96"/>
          <w:marBottom w:val="0"/>
          <w:divBdr>
            <w:top w:val="none" w:sz="0" w:space="0" w:color="auto"/>
            <w:left w:val="none" w:sz="0" w:space="0" w:color="auto"/>
            <w:bottom w:val="none" w:sz="0" w:space="0" w:color="auto"/>
            <w:right w:val="none" w:sz="0" w:space="0" w:color="auto"/>
          </w:divBdr>
        </w:div>
        <w:div w:id="1838763002">
          <w:marLeft w:val="965"/>
          <w:marRight w:val="0"/>
          <w:marTop w:val="96"/>
          <w:marBottom w:val="0"/>
          <w:divBdr>
            <w:top w:val="none" w:sz="0" w:space="0" w:color="auto"/>
            <w:left w:val="none" w:sz="0" w:space="0" w:color="auto"/>
            <w:bottom w:val="none" w:sz="0" w:space="0" w:color="auto"/>
            <w:right w:val="none" w:sz="0" w:space="0" w:color="auto"/>
          </w:divBdr>
        </w:div>
      </w:divsChild>
    </w:div>
    <w:div w:id="1634284763">
      <w:bodyDiv w:val="1"/>
      <w:marLeft w:val="0"/>
      <w:marRight w:val="0"/>
      <w:marTop w:val="0"/>
      <w:marBottom w:val="0"/>
      <w:divBdr>
        <w:top w:val="none" w:sz="0" w:space="0" w:color="auto"/>
        <w:left w:val="none" w:sz="0" w:space="0" w:color="auto"/>
        <w:bottom w:val="none" w:sz="0" w:space="0" w:color="auto"/>
        <w:right w:val="none" w:sz="0" w:space="0" w:color="auto"/>
      </w:divBdr>
      <w:divsChild>
        <w:div w:id="2038313136">
          <w:marLeft w:val="0"/>
          <w:marRight w:val="0"/>
          <w:marTop w:val="0"/>
          <w:marBottom w:val="0"/>
          <w:divBdr>
            <w:top w:val="none" w:sz="0" w:space="0" w:color="auto"/>
            <w:left w:val="none" w:sz="0" w:space="0" w:color="auto"/>
            <w:bottom w:val="none" w:sz="0" w:space="0" w:color="auto"/>
            <w:right w:val="none" w:sz="0" w:space="0" w:color="auto"/>
          </w:divBdr>
        </w:div>
      </w:divsChild>
    </w:div>
    <w:div w:id="1669019707">
      <w:bodyDiv w:val="1"/>
      <w:marLeft w:val="0"/>
      <w:marRight w:val="0"/>
      <w:marTop w:val="0"/>
      <w:marBottom w:val="0"/>
      <w:divBdr>
        <w:top w:val="none" w:sz="0" w:space="0" w:color="auto"/>
        <w:left w:val="none" w:sz="0" w:space="0" w:color="auto"/>
        <w:bottom w:val="none" w:sz="0" w:space="0" w:color="auto"/>
        <w:right w:val="none" w:sz="0" w:space="0" w:color="auto"/>
      </w:divBdr>
      <w:divsChild>
        <w:div w:id="30034021">
          <w:marLeft w:val="965"/>
          <w:marRight w:val="0"/>
          <w:marTop w:val="115"/>
          <w:marBottom w:val="0"/>
          <w:divBdr>
            <w:top w:val="none" w:sz="0" w:space="0" w:color="auto"/>
            <w:left w:val="none" w:sz="0" w:space="0" w:color="auto"/>
            <w:bottom w:val="none" w:sz="0" w:space="0" w:color="auto"/>
            <w:right w:val="none" w:sz="0" w:space="0" w:color="auto"/>
          </w:divBdr>
        </w:div>
      </w:divsChild>
    </w:div>
    <w:div w:id="1717509234">
      <w:bodyDiv w:val="1"/>
      <w:marLeft w:val="0"/>
      <w:marRight w:val="0"/>
      <w:marTop w:val="0"/>
      <w:marBottom w:val="0"/>
      <w:divBdr>
        <w:top w:val="none" w:sz="0" w:space="0" w:color="auto"/>
        <w:left w:val="none" w:sz="0" w:space="0" w:color="auto"/>
        <w:bottom w:val="none" w:sz="0" w:space="0" w:color="auto"/>
        <w:right w:val="none" w:sz="0" w:space="0" w:color="auto"/>
      </w:divBdr>
      <w:divsChild>
        <w:div w:id="89738691">
          <w:marLeft w:val="965"/>
          <w:marRight w:val="0"/>
          <w:marTop w:val="115"/>
          <w:marBottom w:val="0"/>
          <w:divBdr>
            <w:top w:val="none" w:sz="0" w:space="0" w:color="auto"/>
            <w:left w:val="none" w:sz="0" w:space="0" w:color="auto"/>
            <w:bottom w:val="none" w:sz="0" w:space="0" w:color="auto"/>
            <w:right w:val="none" w:sz="0" w:space="0" w:color="auto"/>
          </w:divBdr>
        </w:div>
        <w:div w:id="524095040">
          <w:marLeft w:val="965"/>
          <w:marRight w:val="0"/>
          <w:marTop w:val="115"/>
          <w:marBottom w:val="0"/>
          <w:divBdr>
            <w:top w:val="none" w:sz="0" w:space="0" w:color="auto"/>
            <w:left w:val="none" w:sz="0" w:space="0" w:color="auto"/>
            <w:bottom w:val="none" w:sz="0" w:space="0" w:color="auto"/>
            <w:right w:val="none" w:sz="0" w:space="0" w:color="auto"/>
          </w:divBdr>
        </w:div>
        <w:div w:id="1895968026">
          <w:marLeft w:val="965"/>
          <w:marRight w:val="0"/>
          <w:marTop w:val="115"/>
          <w:marBottom w:val="0"/>
          <w:divBdr>
            <w:top w:val="none" w:sz="0" w:space="0" w:color="auto"/>
            <w:left w:val="none" w:sz="0" w:space="0" w:color="auto"/>
            <w:bottom w:val="none" w:sz="0" w:space="0" w:color="auto"/>
            <w:right w:val="none" w:sz="0" w:space="0" w:color="auto"/>
          </w:divBdr>
        </w:div>
        <w:div w:id="511845182">
          <w:marLeft w:val="965"/>
          <w:marRight w:val="0"/>
          <w:marTop w:val="115"/>
          <w:marBottom w:val="0"/>
          <w:divBdr>
            <w:top w:val="none" w:sz="0" w:space="0" w:color="auto"/>
            <w:left w:val="none" w:sz="0" w:space="0" w:color="auto"/>
            <w:bottom w:val="none" w:sz="0" w:space="0" w:color="auto"/>
            <w:right w:val="none" w:sz="0" w:space="0" w:color="auto"/>
          </w:divBdr>
        </w:div>
        <w:div w:id="865676644">
          <w:marLeft w:val="965"/>
          <w:marRight w:val="0"/>
          <w:marTop w:val="115"/>
          <w:marBottom w:val="0"/>
          <w:divBdr>
            <w:top w:val="none" w:sz="0" w:space="0" w:color="auto"/>
            <w:left w:val="none" w:sz="0" w:space="0" w:color="auto"/>
            <w:bottom w:val="none" w:sz="0" w:space="0" w:color="auto"/>
            <w:right w:val="none" w:sz="0" w:space="0" w:color="auto"/>
          </w:divBdr>
        </w:div>
      </w:divsChild>
    </w:div>
    <w:div w:id="1833179153">
      <w:bodyDiv w:val="1"/>
      <w:marLeft w:val="0"/>
      <w:marRight w:val="0"/>
      <w:marTop w:val="0"/>
      <w:marBottom w:val="0"/>
      <w:divBdr>
        <w:top w:val="none" w:sz="0" w:space="0" w:color="auto"/>
        <w:left w:val="none" w:sz="0" w:space="0" w:color="auto"/>
        <w:bottom w:val="none" w:sz="0" w:space="0" w:color="auto"/>
        <w:right w:val="none" w:sz="0" w:space="0" w:color="auto"/>
      </w:divBdr>
    </w:div>
    <w:div w:id="1845782912">
      <w:bodyDiv w:val="1"/>
      <w:marLeft w:val="0"/>
      <w:marRight w:val="0"/>
      <w:marTop w:val="0"/>
      <w:marBottom w:val="0"/>
      <w:divBdr>
        <w:top w:val="none" w:sz="0" w:space="0" w:color="auto"/>
        <w:left w:val="none" w:sz="0" w:space="0" w:color="auto"/>
        <w:bottom w:val="none" w:sz="0" w:space="0" w:color="auto"/>
        <w:right w:val="none" w:sz="0" w:space="0" w:color="auto"/>
      </w:divBdr>
    </w:div>
    <w:div w:id="1879968642">
      <w:bodyDiv w:val="1"/>
      <w:marLeft w:val="0"/>
      <w:marRight w:val="0"/>
      <w:marTop w:val="0"/>
      <w:marBottom w:val="0"/>
      <w:divBdr>
        <w:top w:val="none" w:sz="0" w:space="0" w:color="auto"/>
        <w:left w:val="none" w:sz="0" w:space="0" w:color="auto"/>
        <w:bottom w:val="none" w:sz="0" w:space="0" w:color="auto"/>
        <w:right w:val="none" w:sz="0" w:space="0" w:color="auto"/>
      </w:divBdr>
      <w:divsChild>
        <w:div w:id="1808816742">
          <w:marLeft w:val="547"/>
          <w:marRight w:val="0"/>
          <w:marTop w:val="115"/>
          <w:marBottom w:val="0"/>
          <w:divBdr>
            <w:top w:val="none" w:sz="0" w:space="0" w:color="auto"/>
            <w:left w:val="none" w:sz="0" w:space="0" w:color="auto"/>
            <w:bottom w:val="none" w:sz="0" w:space="0" w:color="auto"/>
            <w:right w:val="none" w:sz="0" w:space="0" w:color="auto"/>
          </w:divBdr>
        </w:div>
        <w:div w:id="1334651381">
          <w:marLeft w:val="547"/>
          <w:marRight w:val="0"/>
          <w:marTop w:val="115"/>
          <w:marBottom w:val="0"/>
          <w:divBdr>
            <w:top w:val="none" w:sz="0" w:space="0" w:color="auto"/>
            <w:left w:val="none" w:sz="0" w:space="0" w:color="auto"/>
            <w:bottom w:val="none" w:sz="0" w:space="0" w:color="auto"/>
            <w:right w:val="none" w:sz="0" w:space="0" w:color="auto"/>
          </w:divBdr>
        </w:div>
        <w:div w:id="1003819062">
          <w:marLeft w:val="547"/>
          <w:marRight w:val="0"/>
          <w:marTop w:val="115"/>
          <w:marBottom w:val="0"/>
          <w:divBdr>
            <w:top w:val="none" w:sz="0" w:space="0" w:color="auto"/>
            <w:left w:val="none" w:sz="0" w:space="0" w:color="auto"/>
            <w:bottom w:val="none" w:sz="0" w:space="0" w:color="auto"/>
            <w:right w:val="none" w:sz="0" w:space="0" w:color="auto"/>
          </w:divBdr>
        </w:div>
      </w:divsChild>
    </w:div>
    <w:div w:id="1896693651">
      <w:bodyDiv w:val="1"/>
      <w:marLeft w:val="0"/>
      <w:marRight w:val="0"/>
      <w:marTop w:val="0"/>
      <w:marBottom w:val="0"/>
      <w:divBdr>
        <w:top w:val="none" w:sz="0" w:space="0" w:color="auto"/>
        <w:left w:val="none" w:sz="0" w:space="0" w:color="auto"/>
        <w:bottom w:val="none" w:sz="0" w:space="0" w:color="auto"/>
        <w:right w:val="none" w:sz="0" w:space="0" w:color="auto"/>
      </w:divBdr>
      <w:divsChild>
        <w:div w:id="1076977404">
          <w:marLeft w:val="965"/>
          <w:marRight w:val="0"/>
          <w:marTop w:val="115"/>
          <w:marBottom w:val="0"/>
          <w:divBdr>
            <w:top w:val="none" w:sz="0" w:space="0" w:color="auto"/>
            <w:left w:val="none" w:sz="0" w:space="0" w:color="auto"/>
            <w:bottom w:val="none" w:sz="0" w:space="0" w:color="auto"/>
            <w:right w:val="none" w:sz="0" w:space="0" w:color="auto"/>
          </w:divBdr>
        </w:div>
        <w:div w:id="1567373863">
          <w:marLeft w:val="965"/>
          <w:marRight w:val="0"/>
          <w:marTop w:val="115"/>
          <w:marBottom w:val="0"/>
          <w:divBdr>
            <w:top w:val="none" w:sz="0" w:space="0" w:color="auto"/>
            <w:left w:val="none" w:sz="0" w:space="0" w:color="auto"/>
            <w:bottom w:val="none" w:sz="0" w:space="0" w:color="auto"/>
            <w:right w:val="none" w:sz="0" w:space="0" w:color="auto"/>
          </w:divBdr>
        </w:div>
        <w:div w:id="385757787">
          <w:marLeft w:val="965"/>
          <w:marRight w:val="0"/>
          <w:marTop w:val="115"/>
          <w:marBottom w:val="0"/>
          <w:divBdr>
            <w:top w:val="none" w:sz="0" w:space="0" w:color="auto"/>
            <w:left w:val="none" w:sz="0" w:space="0" w:color="auto"/>
            <w:bottom w:val="none" w:sz="0" w:space="0" w:color="auto"/>
            <w:right w:val="none" w:sz="0" w:space="0" w:color="auto"/>
          </w:divBdr>
        </w:div>
      </w:divsChild>
    </w:div>
    <w:div w:id="2107995625">
      <w:bodyDiv w:val="1"/>
      <w:marLeft w:val="0"/>
      <w:marRight w:val="0"/>
      <w:marTop w:val="0"/>
      <w:marBottom w:val="0"/>
      <w:divBdr>
        <w:top w:val="none" w:sz="0" w:space="0" w:color="auto"/>
        <w:left w:val="none" w:sz="0" w:space="0" w:color="auto"/>
        <w:bottom w:val="none" w:sz="0" w:space="0" w:color="auto"/>
        <w:right w:val="none" w:sz="0" w:space="0" w:color="auto"/>
      </w:divBdr>
      <w:divsChild>
        <w:div w:id="1716201584">
          <w:marLeft w:val="0"/>
          <w:marRight w:val="0"/>
          <w:marTop w:val="0"/>
          <w:marBottom w:val="0"/>
          <w:divBdr>
            <w:top w:val="none" w:sz="0" w:space="0" w:color="auto"/>
            <w:left w:val="none" w:sz="0" w:space="0" w:color="auto"/>
            <w:bottom w:val="none" w:sz="0" w:space="0" w:color="auto"/>
            <w:right w:val="none" w:sz="0" w:space="0" w:color="auto"/>
          </w:divBdr>
        </w:div>
        <w:div w:id="1570380688">
          <w:marLeft w:val="0"/>
          <w:marRight w:val="0"/>
          <w:marTop w:val="0"/>
          <w:marBottom w:val="0"/>
          <w:divBdr>
            <w:top w:val="none" w:sz="0" w:space="0" w:color="auto"/>
            <w:left w:val="none" w:sz="0" w:space="0" w:color="auto"/>
            <w:bottom w:val="none" w:sz="0" w:space="0" w:color="auto"/>
            <w:right w:val="none" w:sz="0" w:space="0" w:color="auto"/>
          </w:divBdr>
          <w:divsChild>
            <w:div w:id="1745714230">
              <w:marLeft w:val="0"/>
              <w:marRight w:val="0"/>
              <w:marTop w:val="0"/>
              <w:marBottom w:val="0"/>
              <w:divBdr>
                <w:top w:val="none" w:sz="0" w:space="0" w:color="auto"/>
                <w:left w:val="none" w:sz="0" w:space="0" w:color="auto"/>
                <w:bottom w:val="none" w:sz="0" w:space="0" w:color="auto"/>
                <w:right w:val="none" w:sz="0" w:space="0" w:color="auto"/>
              </w:divBdr>
              <w:divsChild>
                <w:div w:id="15176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18</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hp</cp:lastModifiedBy>
  <cp:revision>8</cp:revision>
  <dcterms:created xsi:type="dcterms:W3CDTF">2013-02-05T06:53:00Z</dcterms:created>
  <dcterms:modified xsi:type="dcterms:W3CDTF">2013-06-05T11:00:00Z</dcterms:modified>
</cp:coreProperties>
</file>